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A279" w14:textId="77777777" w:rsidR="005D478B" w:rsidRDefault="005D478B" w:rsidP="003A4071">
      <w:pPr>
        <w:pStyle w:val="BodyText"/>
        <w:spacing w:before="0"/>
        <w:rPr>
          <w:sz w:val="26"/>
        </w:rPr>
      </w:pPr>
    </w:p>
    <w:p w14:paraId="35D1B6C7" w14:textId="77777777" w:rsidR="005D478B" w:rsidRDefault="00566872" w:rsidP="003A4071">
      <w:pPr>
        <w:tabs>
          <w:tab w:val="left" w:pos="6162"/>
        </w:tabs>
        <w:ind w:left="1657"/>
        <w:rPr>
          <w:rFonts w:ascii="Times New Roman"/>
          <w:b/>
          <w:sz w:val="24"/>
        </w:rPr>
      </w:pPr>
      <w:r>
        <w:rPr>
          <w:noProof/>
        </w:rPr>
        <w:drawing>
          <wp:anchor distT="0" distB="0" distL="0" distR="0" simplePos="0" relativeHeight="251658240" behindDoc="1" locked="0" layoutInCell="1" allowOverlap="1" wp14:anchorId="20C9097B" wp14:editId="5B7D8667">
            <wp:simplePos x="0" y="0"/>
            <wp:positionH relativeFrom="page">
              <wp:posOffset>3190100</wp:posOffset>
            </wp:positionH>
            <wp:positionV relativeFrom="paragraph">
              <wp:posOffset>-196201</wp:posOffset>
            </wp:positionV>
            <wp:extent cx="761999" cy="7143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61999" cy="714375"/>
                    </a:xfrm>
                    <a:prstGeom prst="rect">
                      <a:avLst/>
                    </a:prstGeom>
                  </pic:spPr>
                </pic:pic>
              </a:graphicData>
            </a:graphic>
          </wp:anchor>
        </w:drawing>
      </w:r>
      <w:r>
        <w:rPr>
          <w:rFonts w:ascii="Times New Roman"/>
          <w:b/>
          <w:color w:val="404040"/>
          <w:sz w:val="24"/>
        </w:rPr>
        <w:t>UNITED NATIONS</w:t>
      </w:r>
      <w:r>
        <w:rPr>
          <w:rFonts w:ascii="Times New Roman"/>
          <w:b/>
          <w:color w:val="404040"/>
          <w:sz w:val="24"/>
        </w:rPr>
        <w:tab/>
      </w:r>
      <w:r>
        <w:rPr>
          <w:rFonts w:ascii="Times New Roman"/>
          <w:b/>
          <w:color w:val="404040"/>
          <w:position w:val="-3"/>
          <w:sz w:val="24"/>
        </w:rPr>
        <w:t>NATIONS UNIES</w:t>
      </w:r>
    </w:p>
    <w:p w14:paraId="495DBA52" w14:textId="77777777" w:rsidR="005D478B" w:rsidRDefault="005D478B" w:rsidP="003A4071">
      <w:pPr>
        <w:pStyle w:val="BodyText"/>
        <w:spacing w:before="0"/>
        <w:rPr>
          <w:b/>
          <w:sz w:val="30"/>
        </w:rPr>
      </w:pPr>
    </w:p>
    <w:p w14:paraId="2BC1C750" w14:textId="77777777" w:rsidR="005D478B" w:rsidRDefault="00566872" w:rsidP="003A4071">
      <w:pPr>
        <w:ind w:left="2181" w:right="2490"/>
        <w:jc w:val="center"/>
        <w:rPr>
          <w:rFonts w:ascii="Times New Roman"/>
          <w:b/>
          <w:sz w:val="24"/>
        </w:rPr>
      </w:pPr>
      <w:r>
        <w:rPr>
          <w:rFonts w:ascii="Times New Roman"/>
          <w:b/>
          <w:sz w:val="24"/>
          <w:u w:val="single"/>
        </w:rPr>
        <w:t>AMENDMENT TO THE AGREEMENT</w:t>
      </w:r>
    </w:p>
    <w:p w14:paraId="440814A4" w14:textId="77777777" w:rsidR="005D478B" w:rsidRDefault="00566872" w:rsidP="003A4071">
      <w:pPr>
        <w:ind w:left="2181" w:right="2489"/>
        <w:jc w:val="center"/>
        <w:rPr>
          <w:rFonts w:ascii="Times New Roman"/>
          <w:b/>
        </w:rPr>
      </w:pPr>
      <w:r>
        <w:rPr>
          <w:rFonts w:ascii="Times New Roman"/>
          <w:b/>
          <w:color w:val="404040"/>
        </w:rPr>
        <w:t>between</w:t>
      </w:r>
    </w:p>
    <w:p w14:paraId="050CA37C" w14:textId="77777777" w:rsidR="005D478B" w:rsidRDefault="00566872" w:rsidP="003A4071">
      <w:pPr>
        <w:ind w:left="2181" w:right="2488"/>
        <w:jc w:val="center"/>
        <w:rPr>
          <w:rFonts w:ascii="Times New Roman"/>
          <w:b/>
        </w:rPr>
      </w:pPr>
      <w:r>
        <w:rPr>
          <w:rFonts w:ascii="Times New Roman"/>
          <w:b/>
          <w:color w:val="404040"/>
        </w:rPr>
        <w:t>THE UNITED NATIONS</w:t>
      </w:r>
    </w:p>
    <w:p w14:paraId="50E87F99" w14:textId="77777777" w:rsidR="005D478B" w:rsidRDefault="00566872" w:rsidP="003A4071">
      <w:pPr>
        <w:ind w:left="2181" w:right="2490"/>
        <w:jc w:val="center"/>
        <w:rPr>
          <w:rFonts w:ascii="Times New Roman"/>
          <w:b/>
        </w:rPr>
      </w:pPr>
      <w:r>
        <w:rPr>
          <w:rFonts w:ascii="Times New Roman"/>
          <w:b/>
          <w:color w:val="404040"/>
        </w:rPr>
        <w:t>Office for the Coordination of Humanitarian Affairs (OCHA) and</w:t>
      </w:r>
    </w:p>
    <w:p w14:paraId="0273E93A" w14:textId="77777777" w:rsidR="005D478B" w:rsidRDefault="00BE0948" w:rsidP="003A4071">
      <w:pPr>
        <w:pStyle w:val="BodyText"/>
        <w:spacing w:before="0"/>
        <w:jc w:val="center"/>
        <w:rPr>
          <w:b/>
          <w:sz w:val="30"/>
        </w:rPr>
      </w:pPr>
      <w:r w:rsidRPr="00BE0948">
        <w:rPr>
          <w:rFonts w:eastAsia="Arial" w:hAnsi="Arial" w:cs="Arial"/>
          <w:b/>
        </w:rPr>
        <w:t>[Name of Recipient UN Agency]</w:t>
      </w:r>
    </w:p>
    <w:p w14:paraId="33C704FA" w14:textId="77777777" w:rsidR="00BE0948" w:rsidRDefault="00BE0948" w:rsidP="003A4071">
      <w:pPr>
        <w:ind w:left="159" w:right="708" w:firstLine="840"/>
        <w:rPr>
          <w:rFonts w:ascii="Times New Roman" w:hAnsi="Times New Roman"/>
          <w:b/>
          <w:sz w:val="24"/>
        </w:rPr>
      </w:pPr>
    </w:p>
    <w:p w14:paraId="7516B96B" w14:textId="77777777" w:rsidR="005D478B" w:rsidRPr="00AF53EB" w:rsidRDefault="00566872" w:rsidP="003A4071">
      <w:pPr>
        <w:ind w:left="159" w:right="708" w:firstLine="840"/>
        <w:rPr>
          <w:rFonts w:ascii="Times New Roman" w:hAnsi="Times New Roman"/>
        </w:rPr>
      </w:pPr>
      <w:r w:rsidRPr="00AF53EB">
        <w:rPr>
          <w:rFonts w:ascii="Times New Roman" w:hAnsi="Times New Roman"/>
          <w:b/>
        </w:rPr>
        <w:t xml:space="preserve">Whereas </w:t>
      </w:r>
      <w:r w:rsidRPr="00AF53EB">
        <w:rPr>
          <w:rFonts w:ascii="Times New Roman" w:hAnsi="Times New Roman"/>
        </w:rPr>
        <w:t xml:space="preserve">the United Nations Office for the Coordination of Humanitarian Affairs (hereinafter referred to as “OCHA”) and </w:t>
      </w:r>
      <w:r w:rsidR="00BE0948" w:rsidRPr="00AF53EB">
        <w:rPr>
          <w:rFonts w:ascii="Times New Roman" w:hAnsi="Times New Roman"/>
          <w:b/>
        </w:rPr>
        <w:t>[Name of Recipient Agency]</w:t>
      </w:r>
      <w:r w:rsidRPr="00AF53EB">
        <w:rPr>
          <w:rFonts w:ascii="Times New Roman" w:hAnsi="Times New Roman"/>
          <w:b/>
        </w:rPr>
        <w:t xml:space="preserve">, </w:t>
      </w:r>
      <w:r w:rsidRPr="00AF53EB">
        <w:rPr>
          <w:rFonts w:ascii="Times New Roman" w:hAnsi="Times New Roman"/>
        </w:rPr>
        <w:t xml:space="preserve">on the basis of mutual trust and in a spirit of friendly cooperation, have agreed to amend the Original Agreement governing funding for </w:t>
      </w:r>
      <w:r w:rsidR="00BE0948" w:rsidRPr="00AF53EB">
        <w:rPr>
          <w:rFonts w:ascii="Times New Roman" w:hAnsi="Times New Roman"/>
          <w:b/>
        </w:rPr>
        <w:t xml:space="preserve">[OCHA project reference number] </w:t>
      </w:r>
      <w:r w:rsidRPr="00AF53EB">
        <w:rPr>
          <w:rFonts w:ascii="Times New Roman" w:hAnsi="Times New Roman"/>
        </w:rPr>
        <w:t xml:space="preserve">and </w:t>
      </w:r>
      <w:r w:rsidR="00BE0948" w:rsidRPr="00AF53EB">
        <w:rPr>
          <w:rFonts w:ascii="Times New Roman" w:hAnsi="Times New Roman"/>
          <w:b/>
        </w:rPr>
        <w:t xml:space="preserve">[Title of Project] </w:t>
      </w:r>
      <w:r w:rsidRPr="00AF53EB">
        <w:rPr>
          <w:rFonts w:ascii="Times New Roman" w:hAnsi="Times New Roman"/>
        </w:rPr>
        <w:t>as follows:</w:t>
      </w:r>
    </w:p>
    <w:p w14:paraId="03D44379" w14:textId="77777777" w:rsidR="003F6F0B" w:rsidRDefault="003F6F0B" w:rsidP="003A4071">
      <w:pPr>
        <w:pStyle w:val="Heading1"/>
        <w:spacing w:before="0"/>
        <w:ind w:right="2469"/>
        <w:rPr>
          <w:u w:val="single"/>
        </w:rPr>
      </w:pPr>
    </w:p>
    <w:p w14:paraId="012D2758" w14:textId="03D7EEB7" w:rsidR="005D478B" w:rsidRDefault="00566872" w:rsidP="003A4071">
      <w:pPr>
        <w:pStyle w:val="Heading1"/>
        <w:spacing w:before="0"/>
        <w:ind w:right="2469"/>
        <w:rPr>
          <w:u w:val="single"/>
        </w:rPr>
      </w:pPr>
      <w:r>
        <w:rPr>
          <w:u w:val="single"/>
        </w:rPr>
        <w:t xml:space="preserve">Article I. </w:t>
      </w:r>
      <w:r w:rsidR="0008731F">
        <w:rPr>
          <w:u w:val="single"/>
        </w:rPr>
        <w:t>Project Summary</w:t>
      </w:r>
    </w:p>
    <w:p w14:paraId="1EB6ECFE" w14:textId="77777777" w:rsidR="001F36D2" w:rsidRPr="00D018AE" w:rsidRDefault="001F36D2" w:rsidP="00D018AE">
      <w:pPr>
        <w:pStyle w:val="ListParagraph"/>
        <w:ind w:left="720" w:right="14"/>
        <w:rPr>
          <w:rFonts w:asciiTheme="majorBidi" w:hAnsiTheme="majorBidi" w:cstheme="majorBidi"/>
          <w:bCs/>
          <w:color w:val="000000"/>
        </w:rPr>
      </w:pPr>
    </w:p>
    <w:p w14:paraId="4E1A739B" w14:textId="09479680" w:rsidR="003F6F0B" w:rsidRPr="003F6F0B" w:rsidRDefault="003F6F0B" w:rsidP="003A4071">
      <w:pPr>
        <w:pStyle w:val="ListParagraph"/>
        <w:numPr>
          <w:ilvl w:val="0"/>
          <w:numId w:val="1"/>
        </w:numPr>
        <w:rPr>
          <w:rFonts w:asciiTheme="majorBidi" w:hAnsiTheme="majorBidi" w:cstheme="majorBidi"/>
        </w:rPr>
      </w:pPr>
      <w:r w:rsidRPr="003F6F0B">
        <w:rPr>
          <w:rFonts w:asciiTheme="majorBidi" w:hAnsiTheme="majorBidi" w:cstheme="majorBidi"/>
          <w:b/>
          <w:color w:val="000000"/>
        </w:rPr>
        <w:t xml:space="preserve">[Name of Recipient Agency] </w:t>
      </w:r>
      <w:r w:rsidRPr="003F6F0B">
        <w:rPr>
          <w:rFonts w:asciiTheme="majorBidi" w:hAnsiTheme="majorBidi" w:cstheme="majorBidi"/>
          <w:color w:val="000000"/>
        </w:rPr>
        <w:t xml:space="preserve">will ensure that the Grant under the present Agreement shall not be used for purposes other than those described in Annex A hereinafter. </w:t>
      </w:r>
      <w:r w:rsidRPr="003F6F0B">
        <w:rPr>
          <w:rFonts w:asciiTheme="majorBidi" w:hAnsiTheme="majorBidi" w:cstheme="majorBidi"/>
          <w:b/>
          <w:color w:val="000000"/>
        </w:rPr>
        <w:t xml:space="preserve">[Name of Recipient Agency] </w:t>
      </w:r>
      <w:r w:rsidRPr="003F6F0B">
        <w:rPr>
          <w:rFonts w:asciiTheme="majorBidi" w:hAnsiTheme="majorBidi" w:cstheme="majorBidi"/>
          <w:color w:val="000000"/>
        </w:rPr>
        <w:t xml:space="preserve"> shall administer the funds received under this Agreement in accordance with its regulations, rules, policies, procedures and directives.</w:t>
      </w:r>
    </w:p>
    <w:p w14:paraId="0F98762F" w14:textId="1F94B26C" w:rsidR="005D478B" w:rsidRDefault="00760EE5" w:rsidP="003A4071">
      <w:pPr>
        <w:ind w:right="2444"/>
        <w:rPr>
          <w:rFonts w:ascii="Times New Roman" w:hAnsi="Times New Roman"/>
          <w:b/>
        </w:rPr>
      </w:pPr>
      <w:r w:rsidRPr="00BE0948" w:rsidDel="003F6F0B">
        <w:rPr>
          <w:rFonts w:ascii="Times New Roman" w:hAnsi="Times New Roman"/>
          <w:b/>
        </w:rPr>
        <w:t xml:space="preserve"> </w:t>
      </w:r>
    </w:p>
    <w:p w14:paraId="66FA9641" w14:textId="2208BC9C" w:rsidR="003F6F0B" w:rsidRDefault="003F6F0B" w:rsidP="002F3BC1">
      <w:pPr>
        <w:ind w:right="2444" w:firstLine="720"/>
        <w:rPr>
          <w:rFonts w:ascii="Times New Roman"/>
          <w:b/>
        </w:rPr>
      </w:pPr>
      <w:r>
        <w:rPr>
          <w:rFonts w:ascii="Times New Roman"/>
          <w:b/>
          <w:u w:val="single"/>
        </w:rPr>
        <w:t>Project Validity</w:t>
      </w:r>
    </w:p>
    <w:p w14:paraId="366329C2" w14:textId="77777777" w:rsidR="003F6F0B" w:rsidRDefault="003F6F0B" w:rsidP="00D018AE">
      <w:pPr>
        <w:pStyle w:val="ListParagraph"/>
        <w:ind w:left="720" w:right="14"/>
        <w:rPr>
          <w:rFonts w:asciiTheme="majorBidi" w:hAnsiTheme="majorBidi" w:cstheme="majorBidi"/>
          <w:bCs/>
          <w:color w:val="000000"/>
        </w:rPr>
      </w:pPr>
    </w:p>
    <w:p w14:paraId="1545D1C5" w14:textId="443873EE" w:rsidR="003F6F0B" w:rsidRDefault="003F6F0B" w:rsidP="003A4071">
      <w:pPr>
        <w:tabs>
          <w:tab w:val="left" w:pos="770"/>
        </w:tabs>
        <w:ind w:left="720"/>
        <w:rPr>
          <w:rFonts w:asciiTheme="majorBidi" w:hAnsiTheme="majorBidi" w:cstheme="majorBidi"/>
          <w:bCs/>
          <w:color w:val="000000"/>
        </w:rPr>
      </w:pPr>
      <w:r w:rsidRPr="00AF10AA">
        <w:rPr>
          <w:rFonts w:asciiTheme="majorBidi" w:hAnsiTheme="majorBidi" w:cstheme="majorBidi"/>
          <w:bCs/>
          <w:color w:val="000000"/>
        </w:rPr>
        <w:t>This amendment changes the duration of the project and reporting timeline indicated in Article I</w:t>
      </w:r>
      <w:r w:rsidR="001E4AA6">
        <w:rPr>
          <w:rFonts w:asciiTheme="majorBidi" w:hAnsiTheme="majorBidi" w:cstheme="majorBidi"/>
          <w:bCs/>
          <w:color w:val="000000"/>
        </w:rPr>
        <w:t>,</w:t>
      </w:r>
      <w:r w:rsidRPr="00AF10AA">
        <w:rPr>
          <w:rFonts w:asciiTheme="majorBidi" w:hAnsiTheme="majorBidi" w:cstheme="majorBidi"/>
          <w:bCs/>
          <w:color w:val="000000"/>
        </w:rPr>
        <w:t xml:space="preserve"> Article </w:t>
      </w:r>
      <w:r w:rsidR="003A1B9B">
        <w:rPr>
          <w:rFonts w:asciiTheme="majorBidi" w:hAnsiTheme="majorBidi" w:cstheme="majorBidi"/>
          <w:bCs/>
          <w:color w:val="000000"/>
        </w:rPr>
        <w:t>III</w:t>
      </w:r>
      <w:r w:rsidR="003A1B9B" w:rsidRPr="00AF10AA">
        <w:rPr>
          <w:rFonts w:asciiTheme="majorBidi" w:hAnsiTheme="majorBidi" w:cstheme="majorBidi"/>
          <w:bCs/>
          <w:color w:val="000000"/>
        </w:rPr>
        <w:t xml:space="preserve"> </w:t>
      </w:r>
      <w:r w:rsidRPr="00AF10AA">
        <w:rPr>
          <w:rFonts w:asciiTheme="majorBidi" w:hAnsiTheme="majorBidi" w:cstheme="majorBidi"/>
          <w:bCs/>
          <w:color w:val="000000"/>
        </w:rPr>
        <w:t>and Annex B attached with this amendment.</w:t>
      </w:r>
    </w:p>
    <w:p w14:paraId="285B4084" w14:textId="77777777" w:rsidR="00856212" w:rsidRPr="00AF10AA" w:rsidRDefault="00856212" w:rsidP="003A4071">
      <w:pPr>
        <w:tabs>
          <w:tab w:val="left" w:pos="770"/>
        </w:tabs>
        <w:ind w:left="720"/>
        <w:rPr>
          <w:rFonts w:asciiTheme="majorBidi" w:hAnsiTheme="majorBidi" w:cstheme="majorBidi"/>
          <w:bCs/>
          <w:color w:val="000000"/>
        </w:rPr>
      </w:pPr>
    </w:p>
    <w:p w14:paraId="328D2153" w14:textId="6413CE44" w:rsidR="003F6F0B" w:rsidRPr="00AF10AA" w:rsidRDefault="003F6F0B" w:rsidP="003A4071">
      <w:pPr>
        <w:tabs>
          <w:tab w:val="left" w:pos="770"/>
        </w:tabs>
        <w:ind w:left="720"/>
        <w:rPr>
          <w:rFonts w:asciiTheme="majorBidi" w:hAnsiTheme="majorBidi" w:cstheme="majorBidi"/>
          <w:bCs/>
          <w:color w:val="000000"/>
        </w:rPr>
      </w:pPr>
      <w:r w:rsidRPr="00AF10AA">
        <w:rPr>
          <w:rFonts w:asciiTheme="majorBidi" w:hAnsiTheme="majorBidi" w:cstheme="majorBidi"/>
          <w:bCs/>
          <w:color w:val="000000"/>
        </w:rPr>
        <w:t xml:space="preserve">The terms of the present Agreement shall stand changed from the approved dates as per Article 1 of the signed Grant Agreement. Revised end date of the project will be </w:t>
      </w:r>
      <w:r>
        <w:rPr>
          <w:rFonts w:asciiTheme="majorBidi" w:hAnsiTheme="majorBidi" w:cstheme="majorBidi"/>
          <w:bCs/>
          <w:color w:val="000000"/>
        </w:rPr>
        <w:t>[</w:t>
      </w:r>
      <w:r>
        <w:rPr>
          <w:rFonts w:asciiTheme="majorBidi" w:hAnsiTheme="majorBidi" w:cstheme="majorBidi"/>
          <w:b/>
          <w:color w:val="000000"/>
        </w:rPr>
        <w:t>Enter project end date</w:t>
      </w:r>
      <w:r>
        <w:rPr>
          <w:rFonts w:asciiTheme="majorBidi" w:hAnsiTheme="majorBidi" w:cstheme="majorBidi"/>
          <w:bCs/>
          <w:color w:val="000000"/>
        </w:rPr>
        <w:t>]</w:t>
      </w:r>
      <w:r w:rsidRPr="00AF10AA">
        <w:rPr>
          <w:rFonts w:asciiTheme="majorBidi" w:hAnsiTheme="majorBidi" w:cstheme="majorBidi"/>
          <w:bCs/>
          <w:color w:val="000000"/>
        </w:rPr>
        <w:t xml:space="preserve">, extending the during of the present validity of the Grant Agreement by </w:t>
      </w:r>
      <w:r>
        <w:rPr>
          <w:rFonts w:asciiTheme="majorBidi" w:hAnsiTheme="majorBidi" w:cstheme="majorBidi"/>
          <w:bCs/>
          <w:color w:val="000000"/>
        </w:rPr>
        <w:t>[</w:t>
      </w:r>
      <w:r>
        <w:rPr>
          <w:rFonts w:asciiTheme="majorBidi" w:hAnsiTheme="majorBidi" w:cstheme="majorBidi"/>
          <w:b/>
          <w:color w:val="000000"/>
        </w:rPr>
        <w:t>Enter number of months and days</w:t>
      </w:r>
      <w:r>
        <w:rPr>
          <w:rFonts w:asciiTheme="majorBidi" w:hAnsiTheme="majorBidi" w:cstheme="majorBidi"/>
          <w:bCs/>
          <w:color w:val="000000"/>
        </w:rPr>
        <w:t>]</w:t>
      </w:r>
      <w:r w:rsidRPr="00AF10AA">
        <w:rPr>
          <w:rFonts w:asciiTheme="majorBidi" w:hAnsiTheme="majorBidi" w:cstheme="majorBidi"/>
          <w:bCs/>
          <w:color w:val="000000"/>
        </w:rPr>
        <w:t xml:space="preserve"> months. Revised reporting requirements are captured as per Annex B of this Amendment. </w:t>
      </w:r>
    </w:p>
    <w:p w14:paraId="6B442DD0" w14:textId="77777777" w:rsidR="003F6F0B" w:rsidRDefault="003F6F0B" w:rsidP="003A4071">
      <w:pPr>
        <w:ind w:right="2444"/>
        <w:rPr>
          <w:rFonts w:ascii="Times New Roman"/>
        </w:rPr>
      </w:pPr>
    </w:p>
    <w:p w14:paraId="319E7B66" w14:textId="44C44156" w:rsidR="003F6F0B" w:rsidRPr="002F3BC1" w:rsidRDefault="003F6F0B" w:rsidP="002F3BC1">
      <w:pPr>
        <w:ind w:right="2444" w:firstLine="720"/>
        <w:rPr>
          <w:rFonts w:ascii="Times New Roman"/>
          <w:b/>
          <w:u w:val="single"/>
        </w:rPr>
      </w:pPr>
      <w:r>
        <w:rPr>
          <w:rFonts w:ascii="Times New Roman"/>
          <w:b/>
          <w:u w:val="single"/>
        </w:rPr>
        <w:t>Grant Amount</w:t>
      </w:r>
    </w:p>
    <w:p w14:paraId="2BBD1258" w14:textId="77777777" w:rsidR="009E45BB" w:rsidRDefault="009E45BB" w:rsidP="003A4071">
      <w:pPr>
        <w:pStyle w:val="ListParagraph"/>
        <w:ind w:left="720" w:right="14"/>
        <w:rPr>
          <w:rFonts w:ascii="Times New Roman"/>
        </w:rPr>
      </w:pPr>
    </w:p>
    <w:p w14:paraId="27F0D531" w14:textId="38F86164" w:rsidR="003F6F0B" w:rsidRDefault="003F6F0B" w:rsidP="003A4071">
      <w:pPr>
        <w:pStyle w:val="ListParagraph"/>
        <w:numPr>
          <w:ilvl w:val="0"/>
          <w:numId w:val="3"/>
        </w:numPr>
        <w:ind w:right="14"/>
        <w:rPr>
          <w:rFonts w:ascii="Times New Roman"/>
        </w:rPr>
      </w:pPr>
      <w:r w:rsidRPr="00AF10AA">
        <w:rPr>
          <w:rFonts w:ascii="Times New Roman"/>
        </w:rPr>
        <w:t>This amendment adjusts the line items without increasing the previously approved total budget. These adjustments are reflected in the Annex A attached with this amendment.</w:t>
      </w:r>
    </w:p>
    <w:p w14:paraId="4668AE6D" w14:textId="77777777" w:rsidR="009E45BB" w:rsidRDefault="009E45BB" w:rsidP="003A4071">
      <w:pPr>
        <w:pStyle w:val="ListParagraph"/>
        <w:ind w:left="720" w:right="14"/>
        <w:rPr>
          <w:rFonts w:ascii="Times New Roman"/>
        </w:rPr>
      </w:pPr>
    </w:p>
    <w:p w14:paraId="5D2F8A2C" w14:textId="4D40B4E6" w:rsidR="003F6F0B" w:rsidRDefault="003F6F0B" w:rsidP="003A4071">
      <w:pPr>
        <w:pStyle w:val="ListParagraph"/>
        <w:numPr>
          <w:ilvl w:val="0"/>
          <w:numId w:val="3"/>
        </w:numPr>
        <w:ind w:right="14"/>
        <w:rPr>
          <w:rFonts w:ascii="Times New Roman"/>
        </w:rPr>
      </w:pPr>
      <w:r w:rsidRPr="00AF10AA">
        <w:rPr>
          <w:rFonts w:ascii="Times New Roman"/>
        </w:rPr>
        <w:t>This amendment adjusts the line items, along with increasing the previously approved total budget. These adjustments are reflected in the Annex A attached with this amendment.</w:t>
      </w:r>
    </w:p>
    <w:p w14:paraId="1401C136" w14:textId="77777777" w:rsidR="009E45BB" w:rsidRPr="009E45BB" w:rsidRDefault="009E45BB" w:rsidP="003A4071">
      <w:pPr>
        <w:pStyle w:val="ListParagraph"/>
        <w:rPr>
          <w:rFonts w:ascii="Times New Roman"/>
        </w:rPr>
      </w:pPr>
    </w:p>
    <w:p w14:paraId="03D49DDE" w14:textId="3FBA0DB6" w:rsidR="003F6F0B" w:rsidRDefault="003F6F0B" w:rsidP="003A4071">
      <w:pPr>
        <w:pStyle w:val="ListParagraph"/>
        <w:numPr>
          <w:ilvl w:val="0"/>
          <w:numId w:val="3"/>
        </w:numPr>
        <w:ind w:right="14"/>
        <w:rPr>
          <w:rFonts w:ascii="Times New Roman"/>
        </w:rPr>
      </w:pPr>
      <w:r w:rsidRPr="00AF10AA">
        <w:rPr>
          <w:rFonts w:ascii="Times New Roman"/>
        </w:rPr>
        <w:t xml:space="preserve">This amendment increases the total approved budget from the present amount of US$ </w:t>
      </w:r>
      <w:r>
        <w:rPr>
          <w:rFonts w:ascii="Times New Roman"/>
        </w:rPr>
        <w:t>[</w:t>
      </w:r>
      <w:r>
        <w:rPr>
          <w:rFonts w:ascii="Times New Roman"/>
          <w:b/>
          <w:bCs/>
        </w:rPr>
        <w:t>Enter Amount</w:t>
      </w:r>
      <w:r>
        <w:rPr>
          <w:rFonts w:ascii="Times New Roman"/>
        </w:rPr>
        <w:t>]</w:t>
      </w:r>
      <w:r w:rsidRPr="00AF10AA">
        <w:rPr>
          <w:rFonts w:ascii="Times New Roman"/>
        </w:rPr>
        <w:t xml:space="preserve"> to US$ </w:t>
      </w:r>
      <w:r>
        <w:rPr>
          <w:rFonts w:ascii="Times New Roman"/>
        </w:rPr>
        <w:t>[</w:t>
      </w:r>
      <w:r>
        <w:rPr>
          <w:rFonts w:ascii="Times New Roman"/>
          <w:b/>
          <w:bCs/>
        </w:rPr>
        <w:t>Enter Amount</w:t>
      </w:r>
      <w:r>
        <w:rPr>
          <w:rFonts w:ascii="Times New Roman"/>
        </w:rPr>
        <w:t>]</w:t>
      </w:r>
      <w:r w:rsidRPr="00AF10AA">
        <w:rPr>
          <w:rFonts w:ascii="Times New Roman"/>
        </w:rPr>
        <w:t xml:space="preserve">, which is an increase of US$ </w:t>
      </w:r>
      <w:r>
        <w:rPr>
          <w:rFonts w:ascii="Times New Roman"/>
        </w:rPr>
        <w:t>[</w:t>
      </w:r>
      <w:r>
        <w:rPr>
          <w:rFonts w:ascii="Times New Roman"/>
          <w:b/>
          <w:bCs/>
        </w:rPr>
        <w:t>Enter Amount</w:t>
      </w:r>
      <w:r>
        <w:rPr>
          <w:rFonts w:ascii="Times New Roman"/>
        </w:rPr>
        <w:t>]</w:t>
      </w:r>
      <w:r w:rsidRPr="00AF10AA">
        <w:rPr>
          <w:rFonts w:ascii="Times New Roman"/>
        </w:rPr>
        <w:t xml:space="preserve"> from earlier approved budget as per Article 1 of the Grant Agreement. New approved budget is attached to this amendment document. </w:t>
      </w:r>
    </w:p>
    <w:p w14:paraId="56D97EA7" w14:textId="77777777" w:rsidR="009E45BB" w:rsidRPr="009E45BB" w:rsidRDefault="009E45BB" w:rsidP="003A4071">
      <w:pPr>
        <w:pStyle w:val="ListParagraph"/>
        <w:rPr>
          <w:rFonts w:ascii="Times New Roman"/>
        </w:rPr>
      </w:pPr>
    </w:p>
    <w:p w14:paraId="0EB905FF" w14:textId="725DC41E" w:rsidR="003F6F0B" w:rsidRPr="00AF10AA" w:rsidRDefault="003F6F0B" w:rsidP="003A4071">
      <w:pPr>
        <w:pStyle w:val="ListParagraph"/>
        <w:numPr>
          <w:ilvl w:val="0"/>
          <w:numId w:val="3"/>
        </w:numPr>
        <w:ind w:right="14"/>
        <w:rPr>
          <w:rFonts w:ascii="Times New Roman"/>
        </w:rPr>
      </w:pPr>
      <w:r w:rsidRPr="00AF10AA">
        <w:rPr>
          <w:rFonts w:ascii="Times New Roman"/>
        </w:rPr>
        <w:t xml:space="preserve">The Project Budget for the proposed activities submitted by the Implementing Partner requests resources (hereinafter referred to as </w:t>
      </w:r>
      <w:r w:rsidRPr="00AF10AA">
        <w:rPr>
          <w:rFonts w:ascii="Times New Roman"/>
        </w:rPr>
        <w:t>“</w:t>
      </w:r>
      <w:r w:rsidRPr="00AF10AA">
        <w:rPr>
          <w:rFonts w:ascii="Times New Roman"/>
        </w:rPr>
        <w:t>the Grant</w:t>
      </w:r>
      <w:r w:rsidRPr="00AF10AA">
        <w:rPr>
          <w:rFonts w:ascii="Times New Roman"/>
        </w:rPr>
        <w:t>”</w:t>
      </w:r>
      <w:r w:rsidRPr="00AF10AA">
        <w:rPr>
          <w:rFonts w:ascii="Times New Roman"/>
        </w:rPr>
        <w:t xml:space="preserve">) up to the maximum amount of US$ </w:t>
      </w:r>
      <w:r>
        <w:rPr>
          <w:rFonts w:ascii="Times New Roman"/>
        </w:rPr>
        <w:t>[</w:t>
      </w:r>
      <w:r>
        <w:rPr>
          <w:rFonts w:ascii="Times New Roman"/>
          <w:b/>
          <w:bCs/>
        </w:rPr>
        <w:t>Enter Amount</w:t>
      </w:r>
      <w:r>
        <w:rPr>
          <w:rFonts w:ascii="Times New Roman"/>
        </w:rPr>
        <w:t>]</w:t>
      </w:r>
      <w:r w:rsidRPr="00AF10AA">
        <w:rPr>
          <w:rFonts w:ascii="Times New Roman"/>
        </w:rPr>
        <w:t xml:space="preserve"> </w:t>
      </w:r>
      <w:r w:rsidR="00926F7E">
        <w:rPr>
          <w:rFonts w:ascii="Times New Roman"/>
        </w:rPr>
        <w:t>f</w:t>
      </w:r>
      <w:r w:rsidRPr="00AF10AA">
        <w:rPr>
          <w:rFonts w:ascii="Times New Roman"/>
        </w:rPr>
        <w:t>or the duration of the Agreement.</w:t>
      </w:r>
    </w:p>
    <w:p w14:paraId="49845F6D" w14:textId="77777777" w:rsidR="00760EE5" w:rsidRDefault="00760EE5" w:rsidP="003A4071">
      <w:pPr>
        <w:ind w:left="2181" w:right="2444"/>
        <w:jc w:val="center"/>
        <w:rPr>
          <w:rFonts w:ascii="Times New Roman"/>
        </w:rPr>
      </w:pPr>
    </w:p>
    <w:p w14:paraId="6219CE74" w14:textId="046B4F31" w:rsidR="005D478B" w:rsidRDefault="00566872" w:rsidP="003A4071">
      <w:pPr>
        <w:pStyle w:val="Heading1"/>
        <w:spacing w:before="0"/>
        <w:ind w:right="2437"/>
      </w:pPr>
      <w:r>
        <w:rPr>
          <w:u w:val="single"/>
        </w:rPr>
        <w:t xml:space="preserve">Article </w:t>
      </w:r>
      <w:r w:rsidR="00FF6D64">
        <w:rPr>
          <w:u w:val="single"/>
        </w:rPr>
        <w:t>III. Reporting</w:t>
      </w:r>
    </w:p>
    <w:p w14:paraId="13123007" w14:textId="77777777" w:rsidR="005D478B" w:rsidRDefault="005D478B" w:rsidP="003A4071">
      <w:pPr>
        <w:pStyle w:val="BodyText"/>
        <w:spacing w:before="0"/>
        <w:rPr>
          <w:b/>
          <w:sz w:val="14"/>
        </w:rPr>
      </w:pPr>
    </w:p>
    <w:p w14:paraId="3BC947FF" w14:textId="0B7C7CF1" w:rsidR="005D478B" w:rsidRDefault="00566872" w:rsidP="003A4071">
      <w:pPr>
        <w:pStyle w:val="BodyText"/>
        <w:spacing w:before="0"/>
        <w:ind w:left="184" w:right="518"/>
      </w:pPr>
      <w:r>
        <w:t xml:space="preserve">The Implementing Partner shall provide OCHA with up to </w:t>
      </w:r>
      <w:r>
        <w:rPr>
          <w:b/>
        </w:rPr>
        <w:t xml:space="preserve">1 (up to 1) </w:t>
      </w:r>
      <w:r w:rsidR="00BE0948">
        <w:t>Substantive Progress Report</w:t>
      </w:r>
      <w:r>
        <w:t>(s) using the template provided with regard to the implementation status of the Project following the timeline and the requirements as defined in the Reporting Schedule annexed to the present Agreement (Annex B).</w:t>
      </w:r>
    </w:p>
    <w:p w14:paraId="6BB017B7" w14:textId="77777777" w:rsidR="00933836" w:rsidRDefault="00933836" w:rsidP="003A4071">
      <w:pPr>
        <w:pStyle w:val="BodyText"/>
        <w:spacing w:before="0"/>
        <w:ind w:left="184" w:right="518"/>
      </w:pPr>
    </w:p>
    <w:p w14:paraId="0377D8C9" w14:textId="77777777" w:rsidR="00623039" w:rsidRDefault="00623039" w:rsidP="00623039">
      <w:pPr>
        <w:ind w:left="2181" w:right="2444"/>
        <w:jc w:val="center"/>
        <w:rPr>
          <w:rFonts w:ascii="Times New Roman"/>
          <w:b/>
        </w:rPr>
      </w:pPr>
      <w:r>
        <w:rPr>
          <w:rFonts w:ascii="Times New Roman"/>
          <w:b/>
          <w:u w:val="single"/>
        </w:rPr>
        <w:t>Article IV. Payment Instructions</w:t>
      </w:r>
    </w:p>
    <w:p w14:paraId="27C45044" w14:textId="77777777" w:rsidR="00623039" w:rsidRDefault="00623039" w:rsidP="00623039">
      <w:pPr>
        <w:ind w:left="159" w:right="695"/>
        <w:rPr>
          <w:rFonts w:ascii="Times New Roman"/>
        </w:rPr>
      </w:pPr>
    </w:p>
    <w:p w14:paraId="314811DA" w14:textId="77777777" w:rsidR="00623039" w:rsidRDefault="00623039" w:rsidP="00623039">
      <w:pPr>
        <w:ind w:left="159" w:right="695"/>
        <w:rPr>
          <w:rFonts w:ascii="Times New Roman"/>
        </w:rPr>
      </w:pPr>
      <w:r>
        <w:rPr>
          <w:rFonts w:ascii="Times New Roman"/>
        </w:rPr>
        <w:t xml:space="preserve">The Grant will be disbursed by OCHA, to the following </w:t>
      </w:r>
      <w:r w:rsidRPr="00BE0948">
        <w:rPr>
          <w:rFonts w:ascii="Times New Roman"/>
          <w:b/>
        </w:rPr>
        <w:t>[Name of Recipient Agency]</w:t>
      </w:r>
      <w:r>
        <w:rPr>
          <w:rFonts w:ascii="Times New Roman"/>
          <w:b/>
        </w:rPr>
        <w:t xml:space="preserve"> </w:t>
      </w:r>
      <w:r>
        <w:rPr>
          <w:rFonts w:ascii="Times New Roman"/>
        </w:rPr>
        <w:t>account:</w:t>
      </w:r>
    </w:p>
    <w:p w14:paraId="4FD707B1" w14:textId="77777777" w:rsidR="00623039" w:rsidRDefault="00623039" w:rsidP="00623039">
      <w:pPr>
        <w:pStyle w:val="BodyText"/>
        <w:spacing w:before="0"/>
        <w:rPr>
          <w:sz w:val="16"/>
        </w:rPr>
      </w:pPr>
    </w:p>
    <w:tbl>
      <w:tblPr>
        <w:tblW w:w="0" w:type="auto"/>
        <w:tblInd w:w="128" w:type="dxa"/>
        <w:tblBorders>
          <w:top w:val="single" w:sz="8" w:space="0" w:color="D2D2D2"/>
          <w:left w:val="single" w:sz="8" w:space="0" w:color="D2D2D2"/>
          <w:bottom w:val="single" w:sz="8" w:space="0" w:color="D2D2D2"/>
          <w:right w:val="single" w:sz="8" w:space="0" w:color="D2D2D2"/>
          <w:insideH w:val="single" w:sz="8" w:space="0" w:color="D2D2D2"/>
          <w:insideV w:val="single" w:sz="8" w:space="0" w:color="D2D2D2"/>
        </w:tblBorders>
        <w:tblLayout w:type="fixed"/>
        <w:tblCellMar>
          <w:left w:w="0" w:type="dxa"/>
          <w:right w:w="0" w:type="dxa"/>
        </w:tblCellMar>
        <w:tblLook w:val="01E0" w:firstRow="1" w:lastRow="1" w:firstColumn="1" w:lastColumn="1" w:noHBand="0" w:noVBand="0"/>
      </w:tblPr>
      <w:tblGrid>
        <w:gridCol w:w="4187"/>
        <w:gridCol w:w="5759"/>
      </w:tblGrid>
      <w:tr w:rsidR="00623039" w14:paraId="77BE4A8A" w14:textId="77777777" w:rsidTr="00681C42">
        <w:trPr>
          <w:trHeight w:val="346"/>
        </w:trPr>
        <w:tc>
          <w:tcPr>
            <w:tcW w:w="4187" w:type="dxa"/>
            <w:tcBorders>
              <w:left w:val="single" w:sz="4" w:space="0" w:color="D2D2D2"/>
            </w:tcBorders>
          </w:tcPr>
          <w:p w14:paraId="074F00CC" w14:textId="77777777" w:rsidR="00623039" w:rsidRPr="009E45BB" w:rsidRDefault="00623039" w:rsidP="00681C42">
            <w:pPr>
              <w:pStyle w:val="TableParagraph"/>
              <w:ind w:left="35"/>
              <w:rPr>
                <w:rFonts w:ascii="Times New Roman"/>
                <w:b/>
              </w:rPr>
            </w:pPr>
            <w:r w:rsidRPr="009E45BB">
              <w:rPr>
                <w:rFonts w:ascii="Times New Roman"/>
                <w:b/>
              </w:rPr>
              <w:t>Name of Bank:</w:t>
            </w:r>
          </w:p>
        </w:tc>
        <w:tc>
          <w:tcPr>
            <w:tcW w:w="5759" w:type="dxa"/>
            <w:tcBorders>
              <w:right w:val="single" w:sz="4" w:space="0" w:color="D2D2D2"/>
            </w:tcBorders>
          </w:tcPr>
          <w:p w14:paraId="7CDE505F" w14:textId="77777777" w:rsidR="00623039" w:rsidRDefault="00623039" w:rsidP="00681C42">
            <w:pPr>
              <w:pStyle w:val="TableParagraph"/>
              <w:rPr>
                <w:rFonts w:ascii="Times New Roman"/>
              </w:rPr>
            </w:pPr>
          </w:p>
        </w:tc>
      </w:tr>
      <w:tr w:rsidR="00623039" w14:paraId="249350F3" w14:textId="77777777" w:rsidTr="00681C42">
        <w:trPr>
          <w:trHeight w:val="326"/>
        </w:trPr>
        <w:tc>
          <w:tcPr>
            <w:tcW w:w="4187" w:type="dxa"/>
            <w:tcBorders>
              <w:left w:val="single" w:sz="4" w:space="0" w:color="D2D2D2"/>
            </w:tcBorders>
          </w:tcPr>
          <w:p w14:paraId="5A3E7E0D" w14:textId="77777777" w:rsidR="00623039" w:rsidRPr="009E45BB" w:rsidRDefault="00623039" w:rsidP="00681C42">
            <w:pPr>
              <w:pStyle w:val="TableParagraph"/>
              <w:ind w:left="35"/>
              <w:rPr>
                <w:rFonts w:ascii="Times New Roman"/>
                <w:b/>
              </w:rPr>
            </w:pPr>
            <w:r w:rsidRPr="009E45BB">
              <w:rPr>
                <w:rFonts w:ascii="Times New Roman"/>
                <w:b/>
              </w:rPr>
              <w:lastRenderedPageBreak/>
              <w:t>Address of Branch:</w:t>
            </w:r>
          </w:p>
        </w:tc>
        <w:tc>
          <w:tcPr>
            <w:tcW w:w="5759" w:type="dxa"/>
            <w:tcBorders>
              <w:right w:val="single" w:sz="4" w:space="0" w:color="D2D2D2"/>
            </w:tcBorders>
          </w:tcPr>
          <w:p w14:paraId="2A76A48C" w14:textId="77777777" w:rsidR="00623039" w:rsidRDefault="00623039" w:rsidP="00681C42">
            <w:pPr>
              <w:pStyle w:val="TableParagraph"/>
              <w:rPr>
                <w:rFonts w:ascii="Times New Roman"/>
              </w:rPr>
            </w:pPr>
          </w:p>
        </w:tc>
      </w:tr>
      <w:tr w:rsidR="00623039" w14:paraId="50E3CED2" w14:textId="77777777" w:rsidTr="00681C42">
        <w:trPr>
          <w:trHeight w:val="326"/>
        </w:trPr>
        <w:tc>
          <w:tcPr>
            <w:tcW w:w="4187" w:type="dxa"/>
            <w:tcBorders>
              <w:left w:val="single" w:sz="4" w:space="0" w:color="D2D2D2"/>
            </w:tcBorders>
          </w:tcPr>
          <w:p w14:paraId="429535B2" w14:textId="77777777" w:rsidR="00623039" w:rsidRPr="009E45BB" w:rsidRDefault="00623039" w:rsidP="00681C42">
            <w:pPr>
              <w:pStyle w:val="TableParagraph"/>
              <w:ind w:left="35"/>
              <w:rPr>
                <w:rFonts w:ascii="Times New Roman"/>
                <w:b/>
              </w:rPr>
            </w:pPr>
            <w:r w:rsidRPr="009E45BB">
              <w:rPr>
                <w:rFonts w:ascii="Times New Roman"/>
                <w:b/>
              </w:rPr>
              <w:t>Full Account Number:</w:t>
            </w:r>
          </w:p>
        </w:tc>
        <w:tc>
          <w:tcPr>
            <w:tcW w:w="5759" w:type="dxa"/>
            <w:tcBorders>
              <w:right w:val="single" w:sz="4" w:space="0" w:color="D2D2D2"/>
            </w:tcBorders>
          </w:tcPr>
          <w:p w14:paraId="7139C913" w14:textId="77777777" w:rsidR="00623039" w:rsidRDefault="00623039" w:rsidP="00681C42">
            <w:pPr>
              <w:pStyle w:val="TableParagraph"/>
              <w:rPr>
                <w:rFonts w:ascii="Times New Roman"/>
              </w:rPr>
            </w:pPr>
          </w:p>
        </w:tc>
      </w:tr>
      <w:tr w:rsidR="00623039" w14:paraId="11DD2AA8" w14:textId="77777777" w:rsidTr="00681C42">
        <w:trPr>
          <w:trHeight w:val="592"/>
        </w:trPr>
        <w:tc>
          <w:tcPr>
            <w:tcW w:w="4187" w:type="dxa"/>
            <w:tcBorders>
              <w:left w:val="single" w:sz="4" w:space="0" w:color="D2D2D2"/>
            </w:tcBorders>
          </w:tcPr>
          <w:p w14:paraId="4E821DF0" w14:textId="77777777" w:rsidR="00623039" w:rsidRPr="009E45BB" w:rsidRDefault="00623039" w:rsidP="00681C42">
            <w:pPr>
              <w:pStyle w:val="TableParagraph"/>
              <w:ind w:left="35" w:right="733"/>
              <w:rPr>
                <w:rFonts w:ascii="Times New Roman"/>
                <w:b/>
              </w:rPr>
            </w:pPr>
            <w:r w:rsidRPr="009E45BB">
              <w:rPr>
                <w:rFonts w:ascii="Times New Roman"/>
                <w:b/>
              </w:rPr>
              <w:t>Precise Denomination of the Account Holder:</w:t>
            </w:r>
          </w:p>
        </w:tc>
        <w:tc>
          <w:tcPr>
            <w:tcW w:w="5759" w:type="dxa"/>
            <w:tcBorders>
              <w:right w:val="single" w:sz="4" w:space="0" w:color="D2D2D2"/>
            </w:tcBorders>
          </w:tcPr>
          <w:p w14:paraId="70C35D3F" w14:textId="77777777" w:rsidR="00623039" w:rsidRDefault="00623039" w:rsidP="00681C42">
            <w:pPr>
              <w:pStyle w:val="TableParagraph"/>
              <w:rPr>
                <w:rFonts w:ascii="Times New Roman"/>
              </w:rPr>
            </w:pPr>
          </w:p>
        </w:tc>
      </w:tr>
      <w:tr w:rsidR="00623039" w14:paraId="40B4362C" w14:textId="77777777" w:rsidTr="00681C42">
        <w:trPr>
          <w:trHeight w:val="326"/>
        </w:trPr>
        <w:tc>
          <w:tcPr>
            <w:tcW w:w="4187" w:type="dxa"/>
            <w:tcBorders>
              <w:left w:val="single" w:sz="4" w:space="0" w:color="D2D2D2"/>
            </w:tcBorders>
          </w:tcPr>
          <w:p w14:paraId="6CBA30BE" w14:textId="77777777" w:rsidR="00623039" w:rsidRPr="009E45BB" w:rsidRDefault="00623039" w:rsidP="00681C42">
            <w:pPr>
              <w:pStyle w:val="TableParagraph"/>
              <w:ind w:left="35"/>
              <w:rPr>
                <w:rFonts w:ascii="Times New Roman"/>
                <w:b/>
              </w:rPr>
            </w:pPr>
            <w:r w:rsidRPr="009E45BB">
              <w:rPr>
                <w:rFonts w:ascii="Times New Roman"/>
                <w:b/>
              </w:rPr>
              <w:t>Account Title:</w:t>
            </w:r>
          </w:p>
        </w:tc>
        <w:tc>
          <w:tcPr>
            <w:tcW w:w="5759" w:type="dxa"/>
            <w:tcBorders>
              <w:right w:val="single" w:sz="4" w:space="0" w:color="D2D2D2"/>
            </w:tcBorders>
          </w:tcPr>
          <w:p w14:paraId="3DECCE54" w14:textId="77777777" w:rsidR="00623039" w:rsidRDefault="00623039" w:rsidP="00681C42">
            <w:pPr>
              <w:pStyle w:val="TableParagraph"/>
              <w:rPr>
                <w:rFonts w:ascii="Times New Roman"/>
              </w:rPr>
            </w:pPr>
          </w:p>
        </w:tc>
      </w:tr>
      <w:tr w:rsidR="00623039" w14:paraId="69470794" w14:textId="77777777" w:rsidTr="00681C42">
        <w:trPr>
          <w:trHeight w:val="326"/>
        </w:trPr>
        <w:tc>
          <w:tcPr>
            <w:tcW w:w="4187" w:type="dxa"/>
            <w:tcBorders>
              <w:left w:val="single" w:sz="4" w:space="0" w:color="D2D2D2"/>
            </w:tcBorders>
          </w:tcPr>
          <w:p w14:paraId="5C8EFEAA" w14:textId="77777777" w:rsidR="00623039" w:rsidRPr="009E45BB" w:rsidRDefault="00623039" w:rsidP="00681C42">
            <w:pPr>
              <w:pStyle w:val="TableParagraph"/>
              <w:ind w:left="35"/>
              <w:rPr>
                <w:rFonts w:ascii="Times New Roman"/>
                <w:b/>
              </w:rPr>
            </w:pPr>
            <w:r w:rsidRPr="009E45BB">
              <w:rPr>
                <w:rFonts w:ascii="Times New Roman"/>
                <w:b/>
              </w:rPr>
              <w:t>IBAN:</w:t>
            </w:r>
          </w:p>
        </w:tc>
        <w:tc>
          <w:tcPr>
            <w:tcW w:w="5759" w:type="dxa"/>
            <w:tcBorders>
              <w:right w:val="single" w:sz="4" w:space="0" w:color="D2D2D2"/>
            </w:tcBorders>
          </w:tcPr>
          <w:p w14:paraId="74CCA0F0" w14:textId="77777777" w:rsidR="00623039" w:rsidRDefault="00623039" w:rsidP="00681C42">
            <w:pPr>
              <w:pStyle w:val="TableParagraph"/>
              <w:rPr>
                <w:rFonts w:ascii="Times New Roman"/>
              </w:rPr>
            </w:pPr>
          </w:p>
        </w:tc>
      </w:tr>
      <w:tr w:rsidR="00623039" w14:paraId="2E5CB5C5" w14:textId="77777777" w:rsidTr="00681C42">
        <w:trPr>
          <w:trHeight w:val="326"/>
        </w:trPr>
        <w:tc>
          <w:tcPr>
            <w:tcW w:w="4187" w:type="dxa"/>
            <w:tcBorders>
              <w:left w:val="single" w:sz="4" w:space="0" w:color="D2D2D2"/>
              <w:bottom w:val="single" w:sz="4" w:space="0" w:color="D2D2D2"/>
            </w:tcBorders>
          </w:tcPr>
          <w:p w14:paraId="64FAA449" w14:textId="77777777" w:rsidR="00623039" w:rsidRPr="009E45BB" w:rsidRDefault="00623039" w:rsidP="00681C42">
            <w:pPr>
              <w:pStyle w:val="TableParagraph"/>
              <w:ind w:left="35"/>
              <w:rPr>
                <w:rFonts w:ascii="Times New Roman"/>
                <w:b/>
              </w:rPr>
            </w:pPr>
            <w:r w:rsidRPr="009E45BB">
              <w:rPr>
                <w:rFonts w:ascii="Times New Roman"/>
                <w:b/>
              </w:rPr>
              <w:t>SWIFT:</w:t>
            </w:r>
          </w:p>
        </w:tc>
        <w:tc>
          <w:tcPr>
            <w:tcW w:w="5759" w:type="dxa"/>
            <w:tcBorders>
              <w:bottom w:val="single" w:sz="4" w:space="0" w:color="D2D2D2"/>
              <w:right w:val="single" w:sz="4" w:space="0" w:color="D2D2D2"/>
            </w:tcBorders>
          </w:tcPr>
          <w:p w14:paraId="7E7D7775" w14:textId="77777777" w:rsidR="00623039" w:rsidRDefault="00623039" w:rsidP="00681C42">
            <w:pPr>
              <w:pStyle w:val="TableParagraph"/>
              <w:rPr>
                <w:rFonts w:ascii="Times New Roman"/>
              </w:rPr>
            </w:pPr>
          </w:p>
        </w:tc>
      </w:tr>
    </w:tbl>
    <w:p w14:paraId="35B6208E" w14:textId="77777777" w:rsidR="00623039" w:rsidRDefault="00623039" w:rsidP="00623039">
      <w:pPr>
        <w:pStyle w:val="Heading1"/>
        <w:spacing w:before="0"/>
        <w:ind w:right="2437"/>
        <w:rPr>
          <w:u w:val="single"/>
        </w:rPr>
      </w:pPr>
    </w:p>
    <w:p w14:paraId="31452032" w14:textId="77777777" w:rsidR="00623039" w:rsidRDefault="00623039" w:rsidP="003A4071">
      <w:pPr>
        <w:pStyle w:val="BodyText"/>
        <w:spacing w:before="0"/>
        <w:ind w:left="184" w:right="518"/>
      </w:pPr>
    </w:p>
    <w:p w14:paraId="0DC61748" w14:textId="77777777" w:rsidR="00623039" w:rsidRDefault="00623039" w:rsidP="003A4071">
      <w:pPr>
        <w:pStyle w:val="BodyText"/>
        <w:spacing w:before="0"/>
        <w:ind w:left="184" w:right="518"/>
      </w:pPr>
    </w:p>
    <w:p w14:paraId="13FE4ED1" w14:textId="77777777" w:rsidR="005D478B" w:rsidRDefault="00566872" w:rsidP="003A4071">
      <w:pPr>
        <w:pStyle w:val="Heading1"/>
        <w:spacing w:before="0"/>
        <w:ind w:left="159" w:right="1446"/>
        <w:jc w:val="left"/>
      </w:pPr>
      <w:r>
        <w:t>ALL OTHER TERMS AND CONDITIONS OF THE ORIGINAL AGREEMENT REMAIN UNCHANGED.</w:t>
      </w:r>
    </w:p>
    <w:p w14:paraId="1E225496" w14:textId="77777777" w:rsidR="005D478B" w:rsidRDefault="005D478B" w:rsidP="003A4071">
      <w:pPr>
        <w:pStyle w:val="BodyText"/>
        <w:spacing w:before="0"/>
        <w:rPr>
          <w:b/>
        </w:rPr>
      </w:pPr>
    </w:p>
    <w:p w14:paraId="451078AB" w14:textId="77777777" w:rsidR="002E09BA" w:rsidRDefault="002E09BA" w:rsidP="003A4071">
      <w:pPr>
        <w:pStyle w:val="BodyText"/>
        <w:spacing w:before="0"/>
        <w:rPr>
          <w:b/>
        </w:rPr>
      </w:pPr>
    </w:p>
    <w:p w14:paraId="2613BBDC" w14:textId="77777777" w:rsidR="005D478B" w:rsidRDefault="00566872" w:rsidP="003A4071">
      <w:pPr>
        <w:ind w:left="159"/>
        <w:rPr>
          <w:rFonts w:ascii="Times New Roman"/>
          <w:b/>
        </w:rPr>
      </w:pPr>
      <w:r>
        <w:rPr>
          <w:rFonts w:ascii="Times New Roman"/>
          <w:b/>
          <w:u w:val="single"/>
        </w:rPr>
        <w:t>AGREEMENT BY</w:t>
      </w:r>
      <w:r>
        <w:rPr>
          <w:rFonts w:ascii="Times New Roman"/>
          <w:b/>
        </w:rPr>
        <w:t xml:space="preserve"> </w:t>
      </w:r>
      <w:r w:rsidR="00BE0948" w:rsidRPr="00BE0948">
        <w:rPr>
          <w:rFonts w:ascii="Times New Roman"/>
          <w:b/>
        </w:rPr>
        <w:t>[NAME OF RECIPIENT AGENCY]</w:t>
      </w:r>
    </w:p>
    <w:p w14:paraId="5E1AB7B1" w14:textId="77777777" w:rsidR="005D478B" w:rsidRDefault="005D478B" w:rsidP="003A4071">
      <w:pPr>
        <w:pStyle w:val="BodyText"/>
        <w:spacing w:before="0"/>
        <w:rPr>
          <w:b/>
          <w:sz w:val="21"/>
        </w:rPr>
      </w:pPr>
    </w:p>
    <w:p w14:paraId="4205FA29" w14:textId="77777777" w:rsidR="005D478B" w:rsidRDefault="00BE0948" w:rsidP="003A4071">
      <w:pPr>
        <w:ind w:left="159" w:right="480"/>
        <w:rPr>
          <w:rFonts w:ascii="Times New Roman"/>
        </w:rPr>
      </w:pPr>
      <w:r w:rsidRPr="00BE0948">
        <w:rPr>
          <w:rFonts w:ascii="Times New Roman"/>
          <w:b/>
        </w:rPr>
        <w:t>[Name of Recipient Agency]</w:t>
      </w:r>
      <w:r>
        <w:rPr>
          <w:rFonts w:ascii="Times New Roman"/>
          <w:b/>
        </w:rPr>
        <w:t xml:space="preserve"> </w:t>
      </w:r>
      <w:r w:rsidR="00566872">
        <w:rPr>
          <w:rFonts w:ascii="Times New Roman"/>
        </w:rPr>
        <w:t xml:space="preserve">certifies that the Project Proposal and its budget (see Annex A) </w:t>
      </w:r>
      <w:r w:rsidR="00566872">
        <w:rPr>
          <w:rFonts w:ascii="Times New Roman"/>
          <w:spacing w:val="-6"/>
        </w:rPr>
        <w:t xml:space="preserve">are </w:t>
      </w:r>
      <w:r w:rsidR="00566872">
        <w:rPr>
          <w:rFonts w:ascii="Times New Roman"/>
        </w:rPr>
        <w:t xml:space="preserve">an accurate description of the proposed activities. </w:t>
      </w:r>
      <w:r w:rsidRPr="00BE0948">
        <w:rPr>
          <w:rFonts w:ascii="Times New Roman"/>
          <w:b/>
        </w:rPr>
        <w:t>[Name of Recipient Agency]</w:t>
      </w:r>
      <w:r w:rsidR="00566872">
        <w:rPr>
          <w:rFonts w:ascii="Times New Roman"/>
        </w:rPr>
        <w:t>, through the duly authorized signature below, accepts the terms of this Agreement.</w:t>
      </w:r>
    </w:p>
    <w:p w14:paraId="7A5AD035" w14:textId="77777777" w:rsidR="005D478B" w:rsidRDefault="005D478B" w:rsidP="003A4071">
      <w:pPr>
        <w:pStyle w:val="BodyText"/>
        <w:spacing w:before="0"/>
        <w:rPr>
          <w:sz w:val="20"/>
        </w:rPr>
      </w:pPr>
    </w:p>
    <w:p w14:paraId="08F26EE1" w14:textId="77777777" w:rsidR="005D478B" w:rsidRDefault="00566872" w:rsidP="003A4071">
      <w:pPr>
        <w:ind w:left="159"/>
        <w:rPr>
          <w:rFonts w:ascii="Times New Roman"/>
          <w:sz w:val="24"/>
        </w:rPr>
      </w:pPr>
      <w:r>
        <w:rPr>
          <w:rFonts w:ascii="Times New Roman"/>
          <w:sz w:val="24"/>
          <w:u w:val="single"/>
        </w:rPr>
        <w:t>Humanitarian Coordinator</w:t>
      </w:r>
      <w:r>
        <w:rPr>
          <w:rFonts w:ascii="Times New Roman"/>
          <w:sz w:val="24"/>
        </w:rPr>
        <w:t>:</w:t>
      </w:r>
    </w:p>
    <w:p w14:paraId="57945753" w14:textId="77777777" w:rsidR="005D478B" w:rsidRDefault="005D478B" w:rsidP="003A4071">
      <w:pPr>
        <w:pStyle w:val="BodyText"/>
        <w:spacing w:before="0"/>
      </w:pPr>
    </w:p>
    <w:p w14:paraId="70E6DDB8" w14:textId="77777777" w:rsidR="005D478B" w:rsidRDefault="00566872" w:rsidP="003A4071">
      <w:pPr>
        <w:tabs>
          <w:tab w:val="left" w:pos="5220"/>
        </w:tabs>
        <w:ind w:left="159"/>
        <w:rPr>
          <w:rFonts w:ascii="Times New Roman"/>
          <w:sz w:val="24"/>
        </w:rPr>
      </w:pPr>
      <w:r>
        <w:rPr>
          <w:rFonts w:ascii="Times New Roman"/>
          <w:sz w:val="24"/>
        </w:rPr>
        <w:t xml:space="preserve">Signature: </w:t>
      </w:r>
      <w:r>
        <w:rPr>
          <w:rFonts w:ascii="Times New Roman"/>
          <w:sz w:val="24"/>
          <w:u w:val="single"/>
        </w:rPr>
        <w:t xml:space="preserve"> </w:t>
      </w:r>
      <w:r>
        <w:rPr>
          <w:rFonts w:ascii="Times New Roman"/>
          <w:sz w:val="24"/>
          <w:u w:val="single"/>
        </w:rPr>
        <w:tab/>
      </w:r>
    </w:p>
    <w:p w14:paraId="63D4E27D" w14:textId="77777777" w:rsidR="005D478B" w:rsidRDefault="005D478B" w:rsidP="003A4071">
      <w:pPr>
        <w:pStyle w:val="BodyText"/>
        <w:spacing w:before="0"/>
        <w:rPr>
          <w:sz w:val="14"/>
        </w:rPr>
      </w:pPr>
    </w:p>
    <w:p w14:paraId="7901BEFB" w14:textId="77777777" w:rsidR="005D478B" w:rsidRDefault="00566872" w:rsidP="003A4071">
      <w:pPr>
        <w:ind w:left="159"/>
        <w:rPr>
          <w:rFonts w:ascii="Times New Roman"/>
          <w:sz w:val="24"/>
        </w:rPr>
      </w:pPr>
      <w:r>
        <w:rPr>
          <w:rFonts w:ascii="Times New Roman"/>
          <w:sz w:val="24"/>
        </w:rPr>
        <w:t xml:space="preserve">Name: </w:t>
      </w:r>
    </w:p>
    <w:p w14:paraId="5308A0C3" w14:textId="77777777" w:rsidR="00BE0948" w:rsidRDefault="00566872" w:rsidP="003A4071">
      <w:pPr>
        <w:ind w:left="159" w:right="7161"/>
        <w:rPr>
          <w:rFonts w:ascii="Times New Roman"/>
          <w:sz w:val="24"/>
        </w:rPr>
      </w:pPr>
      <w:r>
        <w:rPr>
          <w:rFonts w:ascii="Times New Roman"/>
          <w:sz w:val="24"/>
        </w:rPr>
        <w:t xml:space="preserve">Title: </w:t>
      </w:r>
    </w:p>
    <w:p w14:paraId="0D0C432B" w14:textId="77777777" w:rsidR="005D478B" w:rsidRDefault="00566872" w:rsidP="003A4071">
      <w:pPr>
        <w:ind w:left="159" w:right="7161"/>
        <w:rPr>
          <w:rFonts w:ascii="Times New Roman"/>
        </w:rPr>
      </w:pPr>
      <w:r>
        <w:rPr>
          <w:rFonts w:ascii="Times New Roman"/>
          <w:sz w:val="24"/>
        </w:rPr>
        <w:t xml:space="preserve">Place: </w:t>
      </w:r>
    </w:p>
    <w:p w14:paraId="2A79726F" w14:textId="77777777" w:rsidR="005D478B" w:rsidRDefault="00566872" w:rsidP="003A4071">
      <w:pPr>
        <w:pStyle w:val="Heading2"/>
      </w:pPr>
      <w:r>
        <w:t>Date:</w:t>
      </w:r>
    </w:p>
    <w:p w14:paraId="1027CD71" w14:textId="77777777" w:rsidR="005D478B" w:rsidRDefault="005D478B" w:rsidP="003A4071">
      <w:pPr>
        <w:pStyle w:val="BodyText"/>
        <w:spacing w:before="0"/>
      </w:pPr>
    </w:p>
    <w:p w14:paraId="6201159B" w14:textId="77777777" w:rsidR="005D478B" w:rsidRDefault="00566872" w:rsidP="003A4071">
      <w:pPr>
        <w:ind w:left="159"/>
        <w:rPr>
          <w:rFonts w:ascii="Times New Roman"/>
          <w:b/>
        </w:rPr>
      </w:pPr>
      <w:r>
        <w:rPr>
          <w:rFonts w:ascii="Times New Roman"/>
          <w:sz w:val="24"/>
          <w:u w:val="single"/>
        </w:rPr>
        <w:t>For</w:t>
      </w:r>
      <w:r>
        <w:rPr>
          <w:rFonts w:ascii="Times New Roman"/>
          <w:sz w:val="24"/>
        </w:rPr>
        <w:t xml:space="preserve"> </w:t>
      </w:r>
      <w:r w:rsidR="00BE0948" w:rsidRPr="00BE0948">
        <w:rPr>
          <w:rFonts w:ascii="Times New Roman"/>
          <w:b/>
        </w:rPr>
        <w:t>[Name of Recipient Agency]</w:t>
      </w:r>
      <w:r w:rsidR="00BE0948">
        <w:rPr>
          <w:rFonts w:ascii="Times New Roman"/>
          <w:b/>
        </w:rPr>
        <w:t>:</w:t>
      </w:r>
    </w:p>
    <w:p w14:paraId="5EA6C5EE" w14:textId="77777777" w:rsidR="00BE0948" w:rsidRDefault="00BE0948" w:rsidP="003A4071">
      <w:pPr>
        <w:ind w:left="159"/>
        <w:rPr>
          <w:b/>
          <w:sz w:val="20"/>
        </w:rPr>
      </w:pPr>
    </w:p>
    <w:p w14:paraId="3F042782" w14:textId="77777777" w:rsidR="005D478B" w:rsidRDefault="00566872" w:rsidP="003A4071">
      <w:pPr>
        <w:tabs>
          <w:tab w:val="left" w:pos="5220"/>
        </w:tabs>
        <w:ind w:left="159"/>
        <w:rPr>
          <w:rFonts w:ascii="Times New Roman"/>
          <w:sz w:val="24"/>
        </w:rPr>
      </w:pPr>
      <w:r>
        <w:rPr>
          <w:rFonts w:ascii="Times New Roman"/>
          <w:sz w:val="24"/>
        </w:rPr>
        <w:t xml:space="preserve">Signature: </w:t>
      </w:r>
      <w:r>
        <w:rPr>
          <w:rFonts w:ascii="Times New Roman"/>
          <w:sz w:val="24"/>
          <w:u w:val="single"/>
        </w:rPr>
        <w:t xml:space="preserve"> </w:t>
      </w:r>
      <w:r>
        <w:rPr>
          <w:rFonts w:ascii="Times New Roman"/>
          <w:sz w:val="24"/>
          <w:u w:val="single"/>
        </w:rPr>
        <w:tab/>
      </w:r>
    </w:p>
    <w:p w14:paraId="1D6C7D39" w14:textId="77777777" w:rsidR="005D478B" w:rsidRDefault="005D478B" w:rsidP="003A4071">
      <w:pPr>
        <w:pStyle w:val="BodyText"/>
        <w:spacing w:before="0"/>
        <w:rPr>
          <w:sz w:val="14"/>
        </w:rPr>
      </w:pPr>
    </w:p>
    <w:p w14:paraId="660CA2C3" w14:textId="77777777" w:rsidR="005D478B" w:rsidRDefault="00566872" w:rsidP="003A4071">
      <w:pPr>
        <w:ind w:left="159" w:right="9658"/>
        <w:rPr>
          <w:rFonts w:ascii="Times New Roman"/>
          <w:sz w:val="24"/>
        </w:rPr>
      </w:pPr>
      <w:r>
        <w:rPr>
          <w:rFonts w:ascii="Times New Roman"/>
          <w:sz w:val="24"/>
        </w:rPr>
        <w:t>Name:</w:t>
      </w:r>
    </w:p>
    <w:p w14:paraId="0DCCEF61" w14:textId="77777777" w:rsidR="005D478B" w:rsidRDefault="00566872" w:rsidP="003A4071">
      <w:pPr>
        <w:ind w:left="159" w:right="9658"/>
        <w:rPr>
          <w:rFonts w:ascii="Times New Roman"/>
          <w:sz w:val="24"/>
        </w:rPr>
      </w:pPr>
      <w:r>
        <w:rPr>
          <w:rFonts w:ascii="Times New Roman"/>
          <w:sz w:val="24"/>
        </w:rPr>
        <w:t>Title:</w:t>
      </w:r>
    </w:p>
    <w:p w14:paraId="0A081C3B" w14:textId="77777777" w:rsidR="005D478B" w:rsidRDefault="00566872" w:rsidP="003A4071">
      <w:pPr>
        <w:ind w:left="159" w:right="9658"/>
        <w:rPr>
          <w:rFonts w:ascii="Times New Roman"/>
          <w:sz w:val="24"/>
        </w:rPr>
      </w:pPr>
      <w:r>
        <w:rPr>
          <w:rFonts w:ascii="Times New Roman"/>
          <w:sz w:val="24"/>
        </w:rPr>
        <w:t>Place:</w:t>
      </w:r>
    </w:p>
    <w:p w14:paraId="742FBB8D" w14:textId="77777777" w:rsidR="005D478B" w:rsidRDefault="00566872" w:rsidP="003A4071">
      <w:pPr>
        <w:ind w:left="159" w:right="9658"/>
        <w:rPr>
          <w:rFonts w:ascii="Times New Roman"/>
          <w:sz w:val="24"/>
        </w:rPr>
      </w:pPr>
      <w:r>
        <w:rPr>
          <w:rFonts w:ascii="Times New Roman"/>
          <w:sz w:val="24"/>
        </w:rPr>
        <w:t>Date:</w:t>
      </w:r>
    </w:p>
    <w:p w14:paraId="663B124C" w14:textId="77777777" w:rsidR="005D478B" w:rsidRDefault="005D478B" w:rsidP="003A4071">
      <w:pPr>
        <w:pStyle w:val="BodyText"/>
        <w:spacing w:before="0"/>
      </w:pPr>
    </w:p>
    <w:p w14:paraId="0339D40A" w14:textId="77777777" w:rsidR="005D478B" w:rsidRDefault="00566872" w:rsidP="003A4071">
      <w:pPr>
        <w:ind w:left="159"/>
        <w:rPr>
          <w:rFonts w:ascii="Times New Roman"/>
          <w:sz w:val="24"/>
        </w:rPr>
      </w:pPr>
      <w:r>
        <w:rPr>
          <w:rFonts w:ascii="Times New Roman"/>
          <w:sz w:val="24"/>
          <w:u w:val="single"/>
        </w:rPr>
        <w:t>Approved by:</w:t>
      </w:r>
    </w:p>
    <w:p w14:paraId="5C8842B9" w14:textId="77777777" w:rsidR="005D478B" w:rsidRDefault="005D478B" w:rsidP="003A4071">
      <w:pPr>
        <w:pStyle w:val="BodyText"/>
        <w:spacing w:before="0"/>
        <w:rPr>
          <w:sz w:val="14"/>
        </w:rPr>
      </w:pPr>
    </w:p>
    <w:p w14:paraId="72748ACC" w14:textId="77777777" w:rsidR="005D478B" w:rsidRDefault="00566872" w:rsidP="003A4071">
      <w:pPr>
        <w:tabs>
          <w:tab w:val="left" w:pos="5220"/>
        </w:tabs>
        <w:ind w:left="159"/>
        <w:rPr>
          <w:rFonts w:ascii="Times New Roman"/>
          <w:sz w:val="24"/>
        </w:rPr>
      </w:pPr>
      <w:r>
        <w:rPr>
          <w:rFonts w:ascii="Times New Roman"/>
          <w:sz w:val="24"/>
        </w:rPr>
        <w:t xml:space="preserve">Signature: </w:t>
      </w:r>
      <w:r>
        <w:rPr>
          <w:rFonts w:ascii="Times New Roman"/>
          <w:sz w:val="24"/>
          <w:u w:val="single"/>
        </w:rPr>
        <w:t xml:space="preserve"> </w:t>
      </w:r>
      <w:r>
        <w:rPr>
          <w:rFonts w:ascii="Times New Roman"/>
          <w:sz w:val="24"/>
          <w:u w:val="single"/>
        </w:rPr>
        <w:tab/>
      </w:r>
    </w:p>
    <w:p w14:paraId="7BFDB1E9" w14:textId="77777777" w:rsidR="005D478B" w:rsidRDefault="005D478B" w:rsidP="003A4071">
      <w:pPr>
        <w:pStyle w:val="BodyText"/>
        <w:spacing w:before="0"/>
        <w:rPr>
          <w:sz w:val="14"/>
        </w:rPr>
      </w:pPr>
    </w:p>
    <w:p w14:paraId="4E9F36F2" w14:textId="77777777" w:rsidR="005D478B" w:rsidRDefault="00566872" w:rsidP="003A4071">
      <w:pPr>
        <w:ind w:left="159"/>
        <w:rPr>
          <w:rFonts w:ascii="Times New Roman"/>
          <w:sz w:val="24"/>
        </w:rPr>
      </w:pPr>
      <w:r>
        <w:rPr>
          <w:rFonts w:ascii="Times New Roman"/>
          <w:sz w:val="24"/>
        </w:rPr>
        <w:t>Name:</w:t>
      </w:r>
    </w:p>
    <w:p w14:paraId="4D0BD321" w14:textId="7C1D1D4D" w:rsidR="005D478B" w:rsidRDefault="00566872" w:rsidP="003A4071">
      <w:pPr>
        <w:ind w:left="159"/>
        <w:rPr>
          <w:rFonts w:ascii="Times New Roman"/>
        </w:rPr>
      </w:pPr>
      <w:r>
        <w:rPr>
          <w:rFonts w:ascii="Times New Roman"/>
          <w:sz w:val="24"/>
        </w:rPr>
        <w:t>Title:</w:t>
      </w:r>
      <w:r w:rsidR="00362B40">
        <w:rPr>
          <w:rFonts w:ascii="Times New Roman"/>
          <w:sz w:val="24"/>
        </w:rPr>
        <w:t xml:space="preserve">  Executive Officer, OCHA</w:t>
      </w:r>
    </w:p>
    <w:p w14:paraId="59AF846F" w14:textId="21D8EA64" w:rsidR="00BE0948" w:rsidRDefault="00566872" w:rsidP="003A4071">
      <w:pPr>
        <w:pStyle w:val="Heading2"/>
        <w:ind w:right="8628"/>
      </w:pPr>
      <w:r>
        <w:t xml:space="preserve">Place: </w:t>
      </w:r>
      <w:r w:rsidR="00362B40">
        <w:t>New York</w:t>
      </w:r>
    </w:p>
    <w:p w14:paraId="3D78824C" w14:textId="77777777" w:rsidR="005D478B" w:rsidRDefault="00566872" w:rsidP="003A4071">
      <w:pPr>
        <w:pStyle w:val="Heading2"/>
        <w:ind w:right="8628"/>
      </w:pPr>
      <w:r>
        <w:t>Date:</w:t>
      </w:r>
    </w:p>
    <w:p w14:paraId="532B6DA2" w14:textId="77777777" w:rsidR="005D478B" w:rsidRDefault="005D478B" w:rsidP="003A4071">
      <w:pPr>
        <w:sectPr w:rsidR="005D478B">
          <w:footerReference w:type="default" r:id="rId11"/>
          <w:pgSz w:w="12240" w:h="17570"/>
          <w:pgMar w:top="820" w:right="1100" w:bottom="1240" w:left="680" w:header="0" w:footer="865" w:gutter="0"/>
          <w:cols w:space="720"/>
        </w:sectPr>
      </w:pPr>
    </w:p>
    <w:p w14:paraId="4419B964" w14:textId="77777777" w:rsidR="005D478B" w:rsidRDefault="00566872" w:rsidP="003A4071">
      <w:pPr>
        <w:ind w:left="2181" w:right="2250"/>
        <w:jc w:val="center"/>
        <w:rPr>
          <w:rFonts w:ascii="Times New Roman"/>
          <w:b/>
        </w:rPr>
      </w:pPr>
      <w:r>
        <w:rPr>
          <w:rFonts w:ascii="Times New Roman"/>
          <w:b/>
        </w:rPr>
        <w:lastRenderedPageBreak/>
        <w:t>Annex A</w:t>
      </w:r>
    </w:p>
    <w:p w14:paraId="29EA0D7E" w14:textId="77777777" w:rsidR="005D478B" w:rsidRDefault="00566872" w:rsidP="003A4071">
      <w:pPr>
        <w:ind w:left="231" w:right="381"/>
        <w:jc w:val="both"/>
        <w:rPr>
          <w:rFonts w:ascii="Times New Roman"/>
          <w:b/>
        </w:rPr>
      </w:pPr>
      <w:r>
        <w:rPr>
          <w:rFonts w:ascii="Times New Roman"/>
          <w:b/>
        </w:rPr>
        <w:t>The proposal (Project Proposal) and the budget (Budget and Financial Reporting Tool) for the project as submitted by the Recipient Agency and approved by the Humanitarian Coordinator are an integral part of this agreement and shall be annexed herewith.</w:t>
      </w:r>
    </w:p>
    <w:p w14:paraId="13145E49" w14:textId="77777777" w:rsidR="00BE0948" w:rsidRDefault="00BE0948" w:rsidP="003A4071">
      <w:pPr>
        <w:pStyle w:val="BodyText"/>
        <w:spacing w:before="0"/>
        <w:rPr>
          <w:b/>
          <w:sz w:val="20"/>
        </w:rPr>
      </w:pPr>
    </w:p>
    <w:p w14:paraId="0F71E340" w14:textId="77777777" w:rsidR="00BE0948" w:rsidRDefault="00BE0948" w:rsidP="003A4071">
      <w:pPr>
        <w:rPr>
          <w:rFonts w:ascii="Times New Roman" w:eastAsia="Times New Roman" w:hAnsi="Times New Roman" w:cs="Times New Roman"/>
          <w:b/>
          <w:sz w:val="20"/>
        </w:rPr>
      </w:pPr>
      <w:r>
        <w:rPr>
          <w:b/>
          <w:sz w:val="20"/>
        </w:rPr>
        <w:br w:type="page"/>
      </w:r>
    </w:p>
    <w:tbl>
      <w:tblPr>
        <w:tblW w:w="10144" w:type="dxa"/>
        <w:tblLayout w:type="fixed"/>
        <w:tblCellMar>
          <w:left w:w="0" w:type="dxa"/>
          <w:right w:w="0" w:type="dxa"/>
        </w:tblCellMar>
        <w:tblLook w:val="0000" w:firstRow="0" w:lastRow="0" w:firstColumn="0" w:lastColumn="0" w:noHBand="0" w:noVBand="0"/>
      </w:tblPr>
      <w:tblGrid>
        <w:gridCol w:w="9217"/>
        <w:gridCol w:w="927"/>
      </w:tblGrid>
      <w:tr w:rsidR="00BE0948" w14:paraId="57B2524B" w14:textId="77777777" w:rsidTr="00391B45">
        <w:tc>
          <w:tcPr>
            <w:tcW w:w="10114" w:type="dxa"/>
            <w:gridSpan w:val="2"/>
          </w:tcPr>
          <w:p w14:paraId="1F27C1BA" w14:textId="77777777" w:rsidR="00BE0948" w:rsidRPr="00BE0948" w:rsidRDefault="00BE0948" w:rsidP="003A4071">
            <w:pPr>
              <w:rPr>
                <w:rFonts w:asciiTheme="majorBidi" w:hAnsiTheme="majorBidi" w:cstheme="majorBidi"/>
              </w:rPr>
            </w:pPr>
          </w:p>
          <w:tbl>
            <w:tblPr>
              <w:tblW w:w="10080" w:type="dxa"/>
              <w:tblLayout w:type="fixed"/>
              <w:tblCellMar>
                <w:left w:w="0" w:type="dxa"/>
                <w:right w:w="0" w:type="dxa"/>
              </w:tblCellMar>
              <w:tblLook w:val="0000" w:firstRow="0" w:lastRow="0" w:firstColumn="0" w:lastColumn="0" w:noHBand="0" w:noVBand="0"/>
            </w:tblPr>
            <w:tblGrid>
              <w:gridCol w:w="10080"/>
            </w:tblGrid>
            <w:tr w:rsidR="00BE0948" w:rsidRPr="00BE0948" w14:paraId="51D7F9EA" w14:textId="77777777" w:rsidTr="00391B45">
              <w:trPr>
                <w:trHeight w:val="280"/>
              </w:trPr>
              <w:tc>
                <w:tcPr>
                  <w:tcW w:w="10080" w:type="dxa"/>
                  <w:tcMar>
                    <w:top w:w="40" w:type="dxa"/>
                    <w:left w:w="40" w:type="dxa"/>
                    <w:bottom w:w="40" w:type="dxa"/>
                    <w:right w:w="40" w:type="dxa"/>
                  </w:tcMar>
                </w:tcPr>
                <w:p w14:paraId="533FCE3E" w14:textId="77777777" w:rsidR="00BE0948" w:rsidRPr="00BE0948" w:rsidRDefault="00BE0948" w:rsidP="003A4071">
                  <w:pPr>
                    <w:jc w:val="center"/>
                    <w:rPr>
                      <w:rFonts w:asciiTheme="majorBidi" w:hAnsiTheme="majorBidi" w:cstheme="majorBidi"/>
                    </w:rPr>
                  </w:pPr>
                  <w:r w:rsidRPr="00BE0948">
                    <w:rPr>
                      <w:rFonts w:asciiTheme="majorBidi" w:hAnsiTheme="majorBidi" w:cstheme="majorBidi"/>
                      <w:b/>
                    </w:rPr>
                    <w:t>Annex B</w:t>
                  </w:r>
                </w:p>
              </w:tc>
            </w:tr>
            <w:tr w:rsidR="00BE0948" w:rsidRPr="00BE0948" w14:paraId="4DDAE633" w14:textId="77777777" w:rsidTr="00391B45">
              <w:trPr>
                <w:trHeight w:val="700"/>
              </w:trPr>
              <w:tc>
                <w:tcPr>
                  <w:tcW w:w="100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59B543B" w14:textId="77777777" w:rsidR="00BE0948" w:rsidRPr="00BE0948" w:rsidRDefault="00BE0948" w:rsidP="003A4071">
                  <w:pPr>
                    <w:jc w:val="center"/>
                    <w:rPr>
                      <w:rFonts w:asciiTheme="majorBidi" w:hAnsiTheme="majorBidi" w:cstheme="majorBidi"/>
                    </w:rPr>
                  </w:pPr>
                  <w:r w:rsidRPr="00BE0948">
                    <w:rPr>
                      <w:rFonts w:asciiTheme="majorBidi" w:hAnsiTheme="majorBidi" w:cstheme="majorBidi"/>
                      <w:b/>
                    </w:rPr>
                    <w:t xml:space="preserve">Implementation and Reporting Schedule </w:t>
                  </w:r>
                  <w:r w:rsidRPr="00BE0948">
                    <w:rPr>
                      <w:rFonts w:asciiTheme="majorBidi" w:hAnsiTheme="majorBidi" w:cstheme="majorBidi"/>
                    </w:rPr>
                    <w:t xml:space="preserve">For </w:t>
                  </w:r>
                  <w:r w:rsidRPr="00BE0948">
                    <w:rPr>
                      <w:rFonts w:asciiTheme="majorBidi" w:hAnsiTheme="majorBidi" w:cstheme="majorBidi"/>
                      <w:b/>
                    </w:rPr>
                    <w:t>[Organization name]</w:t>
                  </w:r>
                  <w:r w:rsidRPr="00BE0948">
                    <w:rPr>
                      <w:rFonts w:asciiTheme="majorBidi" w:hAnsiTheme="majorBidi" w:cstheme="majorBidi"/>
                    </w:rPr>
                    <w:t xml:space="preserve"> for the </w:t>
                  </w:r>
                </w:p>
                <w:p w14:paraId="12FB4D8D" w14:textId="77777777" w:rsidR="00BE0948" w:rsidRPr="00BE0948" w:rsidRDefault="00BE0948" w:rsidP="003A4071">
                  <w:pPr>
                    <w:jc w:val="center"/>
                    <w:rPr>
                      <w:rFonts w:asciiTheme="majorBidi" w:hAnsiTheme="majorBidi" w:cstheme="majorBidi"/>
                    </w:rPr>
                  </w:pPr>
                  <w:r w:rsidRPr="00BE0948">
                    <w:rPr>
                      <w:rFonts w:asciiTheme="majorBidi" w:hAnsiTheme="majorBidi" w:cstheme="majorBidi"/>
                    </w:rPr>
                    <w:t xml:space="preserve">implementation of the Project </w:t>
                  </w:r>
                  <w:r w:rsidRPr="00BE0948">
                    <w:rPr>
                      <w:rFonts w:asciiTheme="majorBidi" w:hAnsiTheme="majorBidi" w:cstheme="majorBidi"/>
                      <w:b/>
                    </w:rPr>
                    <w:t>[OCHA Project Reference Number and Project Title]</w:t>
                  </w:r>
                </w:p>
              </w:tc>
            </w:tr>
            <w:tr w:rsidR="00BE0948" w:rsidRPr="00BE0948" w14:paraId="46D8C0FA" w14:textId="77777777" w:rsidTr="00391B45">
              <w:trPr>
                <w:trHeight w:val="1220"/>
              </w:trPr>
              <w:tc>
                <w:tcPr>
                  <w:tcW w:w="100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61BE1368" w14:textId="77777777" w:rsidR="00BE0948" w:rsidRPr="00BE0948" w:rsidRDefault="00BE0948" w:rsidP="003A4071">
                  <w:pPr>
                    <w:rPr>
                      <w:rFonts w:asciiTheme="majorBidi" w:hAnsiTheme="majorBidi" w:cstheme="majorBidi"/>
                    </w:rPr>
                  </w:pPr>
                  <w:r w:rsidRPr="00BE0948">
                    <w:rPr>
                      <w:rFonts w:asciiTheme="majorBidi" w:hAnsiTheme="majorBidi" w:cstheme="majorBidi"/>
                      <w:b/>
                      <w:u w:val="single"/>
                    </w:rPr>
                    <w:t>Project Start Date: DD.MM.YYYY</w:t>
                  </w:r>
                </w:p>
                <w:p w14:paraId="53FB77AA" w14:textId="77777777" w:rsidR="00BE0948" w:rsidRPr="00BE0948" w:rsidRDefault="00BE0948" w:rsidP="003A4071">
                  <w:pPr>
                    <w:rPr>
                      <w:rFonts w:asciiTheme="majorBidi" w:hAnsiTheme="majorBidi" w:cstheme="majorBidi"/>
                    </w:rPr>
                  </w:pPr>
                </w:p>
                <w:p w14:paraId="712A8A66" w14:textId="77777777" w:rsidR="00BE0948" w:rsidRPr="00BE0948" w:rsidRDefault="00BE0948" w:rsidP="003A4071">
                  <w:pPr>
                    <w:rPr>
                      <w:rFonts w:asciiTheme="majorBidi" w:hAnsiTheme="majorBidi" w:cstheme="majorBidi"/>
                    </w:rPr>
                  </w:pPr>
                  <w:r w:rsidRPr="00BE0948">
                    <w:rPr>
                      <w:rFonts w:asciiTheme="majorBidi" w:hAnsiTheme="majorBidi" w:cstheme="majorBidi"/>
                      <w:b/>
                    </w:rPr>
                    <w:t>Project Duration: XX months</w:t>
                  </w:r>
                </w:p>
                <w:p w14:paraId="080C5C80" w14:textId="77777777" w:rsidR="00BE0948" w:rsidRPr="00BE0948" w:rsidRDefault="00BE0948" w:rsidP="003A4071">
                  <w:pPr>
                    <w:rPr>
                      <w:rFonts w:asciiTheme="majorBidi" w:hAnsiTheme="majorBidi" w:cstheme="majorBidi"/>
                    </w:rPr>
                  </w:pPr>
                </w:p>
                <w:p w14:paraId="5D454E46" w14:textId="77777777" w:rsidR="00BE0948" w:rsidRPr="00BE0948" w:rsidRDefault="00BE0948" w:rsidP="003A4071">
                  <w:pPr>
                    <w:rPr>
                      <w:rFonts w:asciiTheme="majorBidi" w:hAnsiTheme="majorBidi" w:cstheme="majorBidi"/>
                    </w:rPr>
                  </w:pPr>
                  <w:r w:rsidRPr="00BE0948">
                    <w:rPr>
                      <w:rFonts w:asciiTheme="majorBidi" w:hAnsiTheme="majorBidi" w:cstheme="majorBidi"/>
                      <w:b/>
                      <w:u w:val="single"/>
                    </w:rPr>
                    <w:t>Project End Date: DD.MM.YYYY</w:t>
                  </w:r>
                </w:p>
              </w:tc>
            </w:tr>
          </w:tbl>
          <w:p w14:paraId="046FFFBB" w14:textId="77777777" w:rsidR="00BE0948" w:rsidRPr="00BE0948" w:rsidRDefault="00BE0948" w:rsidP="003A4071">
            <w:pPr>
              <w:rPr>
                <w:rFonts w:asciiTheme="majorBidi" w:hAnsiTheme="majorBidi" w:cstheme="majorBidi"/>
              </w:rPr>
            </w:pPr>
          </w:p>
        </w:tc>
      </w:tr>
      <w:tr w:rsidR="00BE0948" w14:paraId="3E27C66E" w14:textId="77777777" w:rsidTr="00391B45">
        <w:trPr>
          <w:trHeight w:val="80"/>
        </w:trPr>
        <w:tc>
          <w:tcPr>
            <w:tcW w:w="9190" w:type="dxa"/>
          </w:tcPr>
          <w:p w14:paraId="6F0BEB46" w14:textId="77777777" w:rsidR="00BE0948" w:rsidRPr="00BE0948" w:rsidRDefault="00BE0948" w:rsidP="003A4071">
            <w:pPr>
              <w:rPr>
                <w:rFonts w:asciiTheme="majorBidi" w:hAnsiTheme="majorBidi" w:cstheme="majorBidi"/>
              </w:rPr>
            </w:pPr>
          </w:p>
        </w:tc>
        <w:tc>
          <w:tcPr>
            <w:tcW w:w="924" w:type="dxa"/>
          </w:tcPr>
          <w:p w14:paraId="374DC914" w14:textId="77777777" w:rsidR="00BE0948" w:rsidRPr="00BE0948" w:rsidRDefault="00BE0948" w:rsidP="003A4071">
            <w:pPr>
              <w:rPr>
                <w:rFonts w:asciiTheme="majorBidi" w:hAnsiTheme="majorBidi" w:cstheme="majorBidi"/>
              </w:rPr>
            </w:pPr>
          </w:p>
        </w:tc>
      </w:tr>
      <w:tr w:rsidR="00BE0948" w14:paraId="4608CA1F" w14:textId="77777777" w:rsidTr="00391B45">
        <w:tc>
          <w:tcPr>
            <w:tcW w:w="9190" w:type="dxa"/>
          </w:tcPr>
          <w:p w14:paraId="16F42C5A" w14:textId="77777777" w:rsidR="00BE0948" w:rsidRPr="00BE0948" w:rsidRDefault="00BE0948" w:rsidP="003A4071">
            <w:pPr>
              <w:rPr>
                <w:rFonts w:asciiTheme="majorBidi" w:hAnsiTheme="majorBidi" w:cstheme="majorBidi"/>
              </w:rPr>
            </w:pPr>
          </w:p>
          <w:tbl>
            <w:tblPr>
              <w:tblW w:w="9170" w:type="dxa"/>
              <w:tblLayout w:type="fixed"/>
              <w:tblCellMar>
                <w:left w:w="0" w:type="dxa"/>
                <w:right w:w="0" w:type="dxa"/>
              </w:tblCellMar>
              <w:tblLook w:val="0000" w:firstRow="0" w:lastRow="0" w:firstColumn="0" w:lastColumn="0" w:noHBand="0" w:noVBand="0"/>
            </w:tblPr>
            <w:tblGrid>
              <w:gridCol w:w="1834"/>
              <w:gridCol w:w="1834"/>
              <w:gridCol w:w="1834"/>
              <w:gridCol w:w="1834"/>
              <w:gridCol w:w="1834"/>
            </w:tblGrid>
            <w:tr w:rsidR="00BE0948" w:rsidRPr="00BE0948" w14:paraId="192F4100" w14:textId="77777777" w:rsidTr="00391B45">
              <w:trPr>
                <w:trHeight w:val="980"/>
              </w:trPr>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05629A0" w14:textId="77777777" w:rsidR="00BE0948" w:rsidRPr="00BE0948" w:rsidRDefault="00BE0948" w:rsidP="003A4071">
                  <w:pPr>
                    <w:jc w:val="center"/>
                    <w:rPr>
                      <w:rFonts w:asciiTheme="majorBidi" w:hAnsiTheme="majorBidi" w:cstheme="majorBidi"/>
                    </w:rPr>
                  </w:pPr>
                  <w:r w:rsidRPr="00BE0948">
                    <w:rPr>
                      <w:rFonts w:asciiTheme="majorBidi" w:hAnsiTheme="majorBidi" w:cstheme="majorBidi"/>
                      <w:b/>
                    </w:rPr>
                    <w:t xml:space="preserve">Interim Financial Statement(s) and Disbursement Request(s) </w:t>
                  </w:r>
                </w:p>
              </w:tc>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487AA0D" w14:textId="29AEF783" w:rsidR="00BE0948" w:rsidRPr="00BE0948" w:rsidRDefault="00BE0948" w:rsidP="003A4071">
                  <w:pPr>
                    <w:jc w:val="center"/>
                    <w:rPr>
                      <w:rFonts w:asciiTheme="majorBidi" w:hAnsiTheme="majorBidi" w:cstheme="majorBidi"/>
                    </w:rPr>
                  </w:pPr>
                  <w:r w:rsidRPr="00BE0948">
                    <w:rPr>
                      <w:rFonts w:asciiTheme="majorBidi" w:hAnsiTheme="majorBidi" w:cstheme="majorBidi"/>
                      <w:b/>
                    </w:rPr>
                    <w:t xml:space="preserve">Interim Financial Statement as of </w:t>
                  </w:r>
                  <w:r w:rsidR="00D61B39">
                    <w:rPr>
                      <w:rFonts w:asciiTheme="majorBidi" w:hAnsiTheme="majorBidi" w:cstheme="majorBidi"/>
                      <w:b/>
                    </w:rPr>
                    <w:t>31</w:t>
                  </w:r>
                  <w:r w:rsidRPr="00BE0948">
                    <w:rPr>
                      <w:rFonts w:asciiTheme="majorBidi" w:hAnsiTheme="majorBidi" w:cstheme="majorBidi"/>
                      <w:b/>
                    </w:rPr>
                    <w:t xml:space="preserve"> </w:t>
                  </w:r>
                  <w:r w:rsidR="00D61B39">
                    <w:rPr>
                      <w:rFonts w:asciiTheme="majorBidi" w:hAnsiTheme="majorBidi" w:cstheme="majorBidi"/>
                      <w:b/>
                    </w:rPr>
                    <w:t>December</w:t>
                  </w:r>
                </w:p>
                <w:p w14:paraId="1393A724" w14:textId="77777777" w:rsidR="00BE0948" w:rsidRPr="00BE0948" w:rsidRDefault="00BE0948" w:rsidP="003A4071">
                  <w:pPr>
                    <w:jc w:val="center"/>
                    <w:rPr>
                      <w:rFonts w:asciiTheme="majorBidi" w:hAnsiTheme="majorBidi" w:cstheme="majorBidi"/>
                    </w:rPr>
                  </w:pPr>
                </w:p>
              </w:tc>
              <w:tc>
                <w:tcPr>
                  <w:tcW w:w="1834" w:type="dxa"/>
                  <w:tcBorders>
                    <w:top w:val="single" w:sz="8" w:space="0" w:color="000000"/>
                    <w:left w:val="single" w:sz="8" w:space="0" w:color="000000"/>
                    <w:bottom w:val="single" w:sz="8" w:space="0" w:color="000000"/>
                    <w:right w:val="single" w:sz="8" w:space="0" w:color="000000"/>
                  </w:tcBorders>
                </w:tcPr>
                <w:p w14:paraId="227FD1A4" w14:textId="77777777" w:rsidR="00BE0948" w:rsidRPr="00BE0948" w:rsidRDefault="00BE0948" w:rsidP="003A4071">
                  <w:pPr>
                    <w:jc w:val="center"/>
                    <w:rPr>
                      <w:rFonts w:asciiTheme="majorBidi" w:hAnsiTheme="majorBidi" w:cstheme="majorBidi"/>
                      <w:b/>
                    </w:rPr>
                  </w:pPr>
                  <w:r w:rsidRPr="00BE0948">
                    <w:rPr>
                      <w:rFonts w:asciiTheme="majorBidi" w:hAnsiTheme="majorBidi" w:cstheme="majorBidi"/>
                      <w:b/>
                    </w:rPr>
                    <w:t xml:space="preserve">Final Financial Statement </w:t>
                  </w:r>
                </w:p>
              </w:tc>
              <w:tc>
                <w:tcPr>
                  <w:tcW w:w="1834" w:type="dxa"/>
                  <w:tcBorders>
                    <w:top w:val="single" w:sz="8" w:space="0" w:color="000000"/>
                    <w:left w:val="single" w:sz="8" w:space="0" w:color="000000"/>
                    <w:bottom w:val="single" w:sz="8" w:space="0" w:color="000000"/>
                    <w:right w:val="single" w:sz="8" w:space="0" w:color="000000"/>
                  </w:tcBorders>
                </w:tcPr>
                <w:p w14:paraId="1C9A57F2" w14:textId="77777777" w:rsidR="00BE0948" w:rsidRPr="00BE0948" w:rsidRDefault="00BE0948" w:rsidP="003A4071">
                  <w:pPr>
                    <w:tabs>
                      <w:tab w:val="left" w:pos="-720"/>
                    </w:tabs>
                    <w:jc w:val="center"/>
                    <w:rPr>
                      <w:rFonts w:asciiTheme="majorBidi" w:hAnsiTheme="majorBidi" w:cstheme="majorBidi"/>
                      <w:b/>
                    </w:rPr>
                  </w:pPr>
                  <w:r w:rsidRPr="00BE0948">
                    <w:rPr>
                      <w:rFonts w:asciiTheme="majorBidi" w:hAnsiTheme="majorBidi" w:cstheme="majorBidi"/>
                      <w:b/>
                    </w:rPr>
                    <w:t>Progress Narrative Report</w:t>
                  </w:r>
                </w:p>
                <w:p w14:paraId="682CB0CF" w14:textId="77777777" w:rsidR="00BE0948" w:rsidRPr="00BE0948" w:rsidRDefault="00BE0948" w:rsidP="003A4071">
                  <w:pPr>
                    <w:jc w:val="center"/>
                    <w:rPr>
                      <w:rFonts w:asciiTheme="majorBidi" w:hAnsiTheme="majorBidi" w:cstheme="majorBidi"/>
                      <w:b/>
                    </w:rPr>
                  </w:pPr>
                </w:p>
              </w:tc>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587E37F" w14:textId="15736A72" w:rsidR="00BE0948" w:rsidRPr="00BE0948" w:rsidRDefault="00BE0948" w:rsidP="003A4071">
                  <w:pPr>
                    <w:jc w:val="center"/>
                    <w:rPr>
                      <w:rFonts w:asciiTheme="majorBidi" w:hAnsiTheme="majorBidi" w:cstheme="majorBidi"/>
                    </w:rPr>
                  </w:pPr>
                  <w:r w:rsidRPr="00BE0948">
                    <w:rPr>
                      <w:rFonts w:asciiTheme="majorBidi" w:hAnsiTheme="majorBidi" w:cstheme="majorBidi"/>
                      <w:b/>
                    </w:rPr>
                    <w:t>Final Report</w:t>
                  </w:r>
                </w:p>
              </w:tc>
            </w:tr>
            <w:tr w:rsidR="00BE0948" w:rsidRPr="00BE0948" w14:paraId="3AB53843" w14:textId="77777777" w:rsidTr="00391B45">
              <w:trPr>
                <w:trHeight w:val="1580"/>
              </w:trPr>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44DD69E0" w14:textId="77777777" w:rsidR="00BE0948" w:rsidRPr="00BE0948" w:rsidRDefault="00BE0948" w:rsidP="003A4071">
                  <w:pPr>
                    <w:rPr>
                      <w:rFonts w:asciiTheme="majorBidi" w:hAnsiTheme="majorBidi" w:cstheme="majorBidi"/>
                    </w:rPr>
                  </w:pPr>
                  <w:r w:rsidRPr="00BE0948">
                    <w:rPr>
                      <w:rFonts w:asciiTheme="majorBidi" w:hAnsiTheme="majorBidi" w:cstheme="majorBidi"/>
                      <w:i/>
                      <w:sz w:val="18"/>
                      <w:szCs w:val="18"/>
                    </w:rPr>
                    <w:t>To be submitted to OCHA to release the disbursement of the second instalment at any time once 70% of the previous instalment has been spent</w:t>
                  </w:r>
                </w:p>
              </w:tc>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7D339E26" w14:textId="02936100" w:rsidR="00BE0948" w:rsidRPr="00BE0948" w:rsidRDefault="00BE0948" w:rsidP="003A4071">
                  <w:pPr>
                    <w:rPr>
                      <w:rFonts w:asciiTheme="majorBidi" w:hAnsiTheme="majorBidi" w:cstheme="majorBidi"/>
                    </w:rPr>
                  </w:pPr>
                  <w:r w:rsidRPr="00BE0948">
                    <w:rPr>
                      <w:rFonts w:asciiTheme="majorBidi" w:hAnsiTheme="majorBidi" w:cstheme="majorBidi"/>
                      <w:i/>
                      <w:sz w:val="18"/>
                      <w:szCs w:val="18"/>
                      <w:highlight w:val="yellow"/>
                    </w:rPr>
                    <w:t xml:space="preserve">Due by </w:t>
                  </w:r>
                  <w:r w:rsidR="00CD1F2C">
                    <w:rPr>
                      <w:rFonts w:asciiTheme="majorBidi" w:hAnsiTheme="majorBidi" w:cstheme="majorBidi"/>
                      <w:i/>
                      <w:sz w:val="18"/>
                      <w:szCs w:val="18"/>
                      <w:highlight w:val="yellow"/>
                    </w:rPr>
                    <w:t>31 January</w:t>
                  </w:r>
                  <w:r w:rsidR="00D61B39" w:rsidRPr="00BE0948">
                    <w:rPr>
                      <w:rFonts w:asciiTheme="majorBidi" w:hAnsiTheme="majorBidi" w:cstheme="majorBidi"/>
                      <w:i/>
                      <w:sz w:val="18"/>
                      <w:szCs w:val="18"/>
                      <w:highlight w:val="yellow"/>
                    </w:rPr>
                    <w:t xml:space="preserve"> </w:t>
                  </w:r>
                  <w:r w:rsidRPr="00BE0948">
                    <w:rPr>
                      <w:rFonts w:asciiTheme="majorBidi" w:hAnsiTheme="majorBidi" w:cstheme="majorBidi"/>
                      <w:i/>
                      <w:sz w:val="18"/>
                      <w:szCs w:val="18"/>
                      <w:highlight w:val="yellow"/>
                    </w:rPr>
                    <w:t xml:space="preserve">each year covering expenditures up to </w:t>
                  </w:r>
                  <w:r w:rsidR="007C382F">
                    <w:rPr>
                      <w:rFonts w:asciiTheme="majorBidi" w:hAnsiTheme="majorBidi" w:cstheme="majorBidi"/>
                      <w:i/>
                      <w:sz w:val="18"/>
                      <w:szCs w:val="18"/>
                      <w:highlight w:val="yellow"/>
                    </w:rPr>
                    <w:t xml:space="preserve">31 </w:t>
                  </w:r>
                  <w:r w:rsidRPr="00BE0948">
                    <w:rPr>
                      <w:rFonts w:asciiTheme="majorBidi" w:hAnsiTheme="majorBidi" w:cstheme="majorBidi"/>
                      <w:i/>
                      <w:sz w:val="18"/>
                      <w:szCs w:val="18"/>
                      <w:highlight w:val="yellow"/>
                    </w:rPr>
                    <w:t>December (unless waived according to Article X paragraph 3).</w:t>
                  </w:r>
                </w:p>
              </w:tc>
              <w:tc>
                <w:tcPr>
                  <w:tcW w:w="1834" w:type="dxa"/>
                  <w:tcBorders>
                    <w:top w:val="single" w:sz="8" w:space="0" w:color="000000"/>
                    <w:left w:val="single" w:sz="8" w:space="0" w:color="000000"/>
                    <w:bottom w:val="single" w:sz="8" w:space="0" w:color="000000"/>
                    <w:right w:val="single" w:sz="8" w:space="0" w:color="000000"/>
                  </w:tcBorders>
                </w:tcPr>
                <w:p w14:paraId="40470799" w14:textId="226BC590" w:rsidR="00BE0948" w:rsidRPr="00BE0948" w:rsidRDefault="00042630" w:rsidP="003A4071">
                  <w:pPr>
                    <w:rPr>
                      <w:rFonts w:asciiTheme="majorBidi" w:hAnsiTheme="majorBidi" w:cstheme="majorBidi"/>
                      <w:i/>
                      <w:sz w:val="18"/>
                      <w:szCs w:val="18"/>
                      <w:highlight w:val="yellow"/>
                    </w:rPr>
                  </w:pPr>
                  <w:r w:rsidRPr="00042630">
                    <w:rPr>
                      <w:rFonts w:asciiTheme="majorBidi" w:hAnsiTheme="majorBidi" w:cstheme="majorBidi"/>
                      <w:i/>
                      <w:sz w:val="18"/>
                      <w:szCs w:val="18"/>
                    </w:rPr>
                    <w:t>Due no later than 30 June of the following year.</w:t>
                  </w:r>
                </w:p>
              </w:tc>
              <w:tc>
                <w:tcPr>
                  <w:tcW w:w="1834" w:type="dxa"/>
                  <w:tcBorders>
                    <w:top w:val="single" w:sz="8" w:space="0" w:color="000000"/>
                    <w:left w:val="single" w:sz="8" w:space="0" w:color="000000"/>
                    <w:bottom w:val="single" w:sz="8" w:space="0" w:color="000000"/>
                    <w:right w:val="single" w:sz="8" w:space="0" w:color="000000"/>
                  </w:tcBorders>
                </w:tcPr>
                <w:p w14:paraId="7FFB52B8" w14:textId="77777777" w:rsidR="00BE0948" w:rsidRPr="00BE0948" w:rsidRDefault="00BE0948" w:rsidP="003A4071">
                  <w:pPr>
                    <w:tabs>
                      <w:tab w:val="left" w:pos="-720"/>
                    </w:tabs>
                    <w:rPr>
                      <w:rFonts w:asciiTheme="majorBidi" w:hAnsiTheme="majorBidi" w:cstheme="majorBidi"/>
                      <w:i/>
                      <w:sz w:val="18"/>
                      <w:szCs w:val="18"/>
                      <w:highlight w:val="yellow"/>
                    </w:rPr>
                  </w:pPr>
                  <w:r w:rsidRPr="00BE0948">
                    <w:rPr>
                      <w:rFonts w:asciiTheme="majorBidi" w:hAnsiTheme="majorBidi" w:cstheme="majorBidi"/>
                      <w:i/>
                      <w:sz w:val="18"/>
                      <w:szCs w:val="18"/>
                      <w:highlight w:val="yellow"/>
                    </w:rPr>
                    <w:t>Depending on the start date and the risk rating of the Implementing Partner, no later than</w:t>
                  </w:r>
                  <w:r w:rsidRPr="00BE0948">
                    <w:rPr>
                      <w:rFonts w:asciiTheme="majorBidi" w:hAnsiTheme="majorBidi" w:cstheme="majorBidi"/>
                      <w:b/>
                      <w:sz w:val="18"/>
                      <w:szCs w:val="18"/>
                      <w:highlight w:val="yellow"/>
                    </w:rPr>
                    <w:t xml:space="preserve"> DD.MM.YYYY.</w:t>
                  </w:r>
                </w:p>
                <w:p w14:paraId="67A14A63" w14:textId="77777777" w:rsidR="00BE0948" w:rsidRPr="00BE0948" w:rsidRDefault="00BE0948" w:rsidP="003A4071">
                  <w:pPr>
                    <w:rPr>
                      <w:rFonts w:asciiTheme="majorBidi" w:hAnsiTheme="majorBidi" w:cstheme="majorBidi"/>
                      <w:i/>
                      <w:sz w:val="18"/>
                      <w:szCs w:val="18"/>
                      <w:highlight w:val="yellow"/>
                    </w:rPr>
                  </w:pPr>
                </w:p>
              </w:tc>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31AFA762" w14:textId="06A4D2D9" w:rsidR="00BE0948" w:rsidRPr="00BE0948" w:rsidRDefault="00BE0948" w:rsidP="003A4071">
                  <w:pPr>
                    <w:rPr>
                      <w:rFonts w:asciiTheme="majorBidi" w:hAnsiTheme="majorBidi" w:cstheme="majorBidi"/>
                      <w:highlight w:val="yellow"/>
                    </w:rPr>
                  </w:pPr>
                  <w:r w:rsidRPr="00BE0948">
                    <w:rPr>
                      <w:rFonts w:asciiTheme="majorBidi" w:hAnsiTheme="majorBidi" w:cstheme="majorBidi"/>
                      <w:i/>
                      <w:sz w:val="18"/>
                      <w:szCs w:val="18"/>
                      <w:highlight w:val="yellow"/>
                    </w:rPr>
                    <w:t xml:space="preserve">Due within </w:t>
                  </w:r>
                  <w:r w:rsidR="00F658C0">
                    <w:rPr>
                      <w:rFonts w:asciiTheme="majorBidi" w:hAnsiTheme="majorBidi" w:cstheme="majorBidi"/>
                      <w:i/>
                      <w:sz w:val="18"/>
                      <w:szCs w:val="18"/>
                      <w:highlight w:val="yellow"/>
                    </w:rPr>
                    <w:t>three</w:t>
                  </w:r>
                  <w:r w:rsidR="00F658C0" w:rsidRPr="00BE0948">
                    <w:rPr>
                      <w:rFonts w:asciiTheme="majorBidi" w:hAnsiTheme="majorBidi" w:cstheme="majorBidi"/>
                      <w:i/>
                      <w:sz w:val="18"/>
                      <w:szCs w:val="18"/>
                      <w:highlight w:val="yellow"/>
                    </w:rPr>
                    <w:t xml:space="preserve"> </w:t>
                  </w:r>
                  <w:r w:rsidRPr="00BE0948">
                    <w:rPr>
                      <w:rFonts w:asciiTheme="majorBidi" w:hAnsiTheme="majorBidi" w:cstheme="majorBidi"/>
                      <w:i/>
                      <w:sz w:val="18"/>
                      <w:szCs w:val="18"/>
                      <w:highlight w:val="yellow"/>
                    </w:rPr>
                    <w:t>(</w:t>
                  </w:r>
                  <w:r w:rsidR="00F658C0">
                    <w:rPr>
                      <w:rFonts w:asciiTheme="majorBidi" w:hAnsiTheme="majorBidi" w:cstheme="majorBidi"/>
                      <w:i/>
                      <w:sz w:val="18"/>
                      <w:szCs w:val="18"/>
                      <w:highlight w:val="yellow"/>
                    </w:rPr>
                    <w:t>3</w:t>
                  </w:r>
                  <w:r w:rsidRPr="00BE0948">
                    <w:rPr>
                      <w:rFonts w:asciiTheme="majorBidi" w:hAnsiTheme="majorBidi" w:cstheme="majorBidi"/>
                      <w:i/>
                      <w:sz w:val="18"/>
                      <w:szCs w:val="18"/>
                      <w:highlight w:val="yellow"/>
                    </w:rPr>
                    <w:t>) months of the completion of the Project, no later than</w:t>
                  </w:r>
                  <w:r w:rsidRPr="00BE0948">
                    <w:rPr>
                      <w:rFonts w:asciiTheme="majorBidi" w:hAnsiTheme="majorBidi" w:cstheme="majorBidi"/>
                      <w:b/>
                      <w:sz w:val="18"/>
                      <w:szCs w:val="18"/>
                      <w:highlight w:val="yellow"/>
                    </w:rPr>
                    <w:t xml:space="preserve"> DD.MM.YYYY.</w:t>
                  </w:r>
                </w:p>
              </w:tc>
            </w:tr>
            <w:tr w:rsidR="00BE0948" w:rsidRPr="00BE0948" w14:paraId="756AB774" w14:textId="77777777" w:rsidTr="00391B45">
              <w:trPr>
                <w:trHeight w:val="1580"/>
              </w:trPr>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553C3E20" w14:textId="77777777" w:rsidR="00BE0948" w:rsidRPr="00BE0948" w:rsidRDefault="00BE0948" w:rsidP="003A4071">
                  <w:pPr>
                    <w:rPr>
                      <w:rFonts w:asciiTheme="majorBidi" w:hAnsiTheme="majorBidi" w:cstheme="majorBidi"/>
                    </w:rPr>
                  </w:pPr>
                  <w:r w:rsidRPr="00BE0948">
                    <w:rPr>
                      <w:rFonts w:asciiTheme="majorBidi" w:hAnsiTheme="majorBidi" w:cstheme="majorBidi"/>
                      <w:i/>
                      <w:sz w:val="18"/>
                      <w:szCs w:val="18"/>
                      <w:highlight w:val="yellow"/>
                    </w:rPr>
                    <w:t>To be submitted to OCHA to release the disbursement of the third instalment at any time once 70% of the previous instalment has been spent</w:t>
                  </w:r>
                </w:p>
              </w:tc>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3283F06" w14:textId="77777777" w:rsidR="00BE0948" w:rsidRPr="00BE0948" w:rsidRDefault="00BE0948" w:rsidP="003A4071">
                  <w:pPr>
                    <w:rPr>
                      <w:rFonts w:asciiTheme="majorBidi" w:hAnsiTheme="majorBidi" w:cstheme="majorBidi"/>
                    </w:rPr>
                  </w:pPr>
                </w:p>
              </w:tc>
              <w:tc>
                <w:tcPr>
                  <w:tcW w:w="1834" w:type="dxa"/>
                  <w:tcBorders>
                    <w:top w:val="single" w:sz="8" w:space="0" w:color="000000"/>
                    <w:left w:val="single" w:sz="8" w:space="0" w:color="000000"/>
                    <w:bottom w:val="single" w:sz="8" w:space="0" w:color="000000"/>
                    <w:right w:val="single" w:sz="8" w:space="0" w:color="000000"/>
                  </w:tcBorders>
                  <w:shd w:val="clear" w:color="auto" w:fill="D9D9D9"/>
                </w:tcPr>
                <w:p w14:paraId="3A068426" w14:textId="77777777" w:rsidR="00BE0948" w:rsidRPr="00BE0948" w:rsidRDefault="00BE0948" w:rsidP="003A4071">
                  <w:pPr>
                    <w:rPr>
                      <w:rFonts w:asciiTheme="majorBidi" w:hAnsiTheme="majorBidi" w:cstheme="majorBidi"/>
                    </w:rPr>
                  </w:pPr>
                </w:p>
              </w:tc>
              <w:tc>
                <w:tcPr>
                  <w:tcW w:w="1834" w:type="dxa"/>
                  <w:tcBorders>
                    <w:top w:val="single" w:sz="8" w:space="0" w:color="000000"/>
                    <w:left w:val="single" w:sz="8" w:space="0" w:color="000000"/>
                    <w:bottom w:val="single" w:sz="8" w:space="0" w:color="000000"/>
                    <w:right w:val="single" w:sz="8" w:space="0" w:color="000000"/>
                  </w:tcBorders>
                </w:tcPr>
                <w:p w14:paraId="27087DC6" w14:textId="77777777" w:rsidR="00BE0948" w:rsidRPr="00BE0948" w:rsidRDefault="00BE0948" w:rsidP="003A4071">
                  <w:pPr>
                    <w:rPr>
                      <w:rFonts w:asciiTheme="majorBidi" w:hAnsiTheme="majorBidi" w:cstheme="majorBidi"/>
                    </w:rPr>
                  </w:pPr>
                  <w:r w:rsidRPr="00BE0948">
                    <w:rPr>
                      <w:rFonts w:asciiTheme="majorBidi" w:hAnsiTheme="majorBidi" w:cstheme="majorBidi"/>
                      <w:i/>
                      <w:sz w:val="18"/>
                      <w:szCs w:val="18"/>
                      <w:highlight w:val="yellow"/>
                    </w:rPr>
                    <w:t>Depending on the start date and the risk rating of the Implementing Partner, no later than</w:t>
                  </w:r>
                  <w:r w:rsidRPr="00BE0948">
                    <w:rPr>
                      <w:rFonts w:asciiTheme="majorBidi" w:hAnsiTheme="majorBidi" w:cstheme="majorBidi"/>
                      <w:b/>
                      <w:sz w:val="18"/>
                      <w:szCs w:val="18"/>
                      <w:highlight w:val="yellow"/>
                    </w:rPr>
                    <w:t xml:space="preserve"> DD.MM.YYYY.</w:t>
                  </w:r>
                </w:p>
              </w:tc>
              <w:tc>
                <w:tcPr>
                  <w:tcW w:w="1834"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tcPr>
                <w:p w14:paraId="0BCDE8DA" w14:textId="77777777" w:rsidR="00BE0948" w:rsidRPr="00BE0948" w:rsidRDefault="00BE0948" w:rsidP="003A4071">
                  <w:pPr>
                    <w:rPr>
                      <w:rFonts w:asciiTheme="majorBidi" w:hAnsiTheme="majorBidi" w:cstheme="majorBidi"/>
                    </w:rPr>
                  </w:pPr>
                </w:p>
              </w:tc>
            </w:tr>
          </w:tbl>
          <w:p w14:paraId="1A0CC931" w14:textId="77777777" w:rsidR="00BE0948" w:rsidRPr="00BE0948" w:rsidRDefault="00BE0948" w:rsidP="003A4071">
            <w:pPr>
              <w:rPr>
                <w:rFonts w:asciiTheme="majorBidi" w:hAnsiTheme="majorBidi" w:cstheme="majorBidi"/>
              </w:rPr>
            </w:pPr>
          </w:p>
        </w:tc>
        <w:tc>
          <w:tcPr>
            <w:tcW w:w="924" w:type="dxa"/>
          </w:tcPr>
          <w:p w14:paraId="778F0D93" w14:textId="77777777" w:rsidR="00BE0948" w:rsidRPr="00BE0948" w:rsidRDefault="00BE0948" w:rsidP="003A4071">
            <w:pPr>
              <w:rPr>
                <w:rFonts w:asciiTheme="majorBidi" w:hAnsiTheme="majorBidi" w:cstheme="majorBidi"/>
              </w:rPr>
            </w:pPr>
          </w:p>
        </w:tc>
      </w:tr>
      <w:tr w:rsidR="00BE0948" w14:paraId="0DFBB42A" w14:textId="77777777" w:rsidTr="00391B45">
        <w:trPr>
          <w:trHeight w:val="140"/>
        </w:trPr>
        <w:tc>
          <w:tcPr>
            <w:tcW w:w="9190" w:type="dxa"/>
          </w:tcPr>
          <w:p w14:paraId="5A3EDBB4" w14:textId="77777777" w:rsidR="00BE0948" w:rsidRPr="00BE0948" w:rsidRDefault="00BE0948" w:rsidP="003A4071">
            <w:pPr>
              <w:rPr>
                <w:rFonts w:asciiTheme="majorBidi" w:hAnsiTheme="majorBidi" w:cstheme="majorBidi"/>
              </w:rPr>
            </w:pPr>
          </w:p>
        </w:tc>
        <w:tc>
          <w:tcPr>
            <w:tcW w:w="924" w:type="dxa"/>
          </w:tcPr>
          <w:p w14:paraId="387F7D6E" w14:textId="77777777" w:rsidR="00BE0948" w:rsidRPr="00BE0948" w:rsidRDefault="00BE0948" w:rsidP="003A4071">
            <w:pPr>
              <w:rPr>
                <w:rFonts w:asciiTheme="majorBidi" w:hAnsiTheme="majorBidi" w:cstheme="majorBidi"/>
              </w:rPr>
            </w:pPr>
          </w:p>
        </w:tc>
      </w:tr>
      <w:tr w:rsidR="00BE0948" w14:paraId="6A07136B" w14:textId="77777777" w:rsidTr="00391B45">
        <w:trPr>
          <w:trHeight w:val="4200"/>
        </w:trPr>
        <w:tc>
          <w:tcPr>
            <w:tcW w:w="10114" w:type="dxa"/>
            <w:gridSpan w:val="2"/>
          </w:tcPr>
          <w:p w14:paraId="0C3B6283" w14:textId="77777777" w:rsidR="00BE0948" w:rsidRPr="00BE0948" w:rsidRDefault="00BE0948" w:rsidP="003A4071">
            <w:pPr>
              <w:rPr>
                <w:rFonts w:asciiTheme="majorBidi" w:hAnsiTheme="majorBidi" w:cstheme="majorBidi"/>
              </w:rPr>
            </w:pPr>
          </w:p>
          <w:tbl>
            <w:tblPr>
              <w:tblW w:w="10080" w:type="dxa"/>
              <w:tblLayout w:type="fixed"/>
              <w:tblCellMar>
                <w:left w:w="0" w:type="dxa"/>
                <w:right w:w="0" w:type="dxa"/>
              </w:tblCellMar>
              <w:tblLook w:val="0000" w:firstRow="0" w:lastRow="0" w:firstColumn="0" w:lastColumn="0" w:noHBand="0" w:noVBand="0"/>
            </w:tblPr>
            <w:tblGrid>
              <w:gridCol w:w="10080"/>
            </w:tblGrid>
            <w:tr w:rsidR="00BE0948" w:rsidRPr="00BE0948" w14:paraId="0713F04E" w14:textId="77777777" w:rsidTr="00391B45">
              <w:trPr>
                <w:trHeight w:val="4120"/>
              </w:trPr>
              <w:tc>
                <w:tcPr>
                  <w:tcW w:w="10080" w:type="dxa"/>
                  <w:tcMar>
                    <w:top w:w="40" w:type="dxa"/>
                    <w:left w:w="40" w:type="dxa"/>
                    <w:bottom w:w="40" w:type="dxa"/>
                    <w:right w:w="40" w:type="dxa"/>
                  </w:tcMar>
                </w:tcPr>
                <w:p w14:paraId="5D3EF85B" w14:textId="77777777" w:rsidR="00BE0948" w:rsidRPr="00BE0948" w:rsidRDefault="00BE0948" w:rsidP="003A4071">
                  <w:pPr>
                    <w:rPr>
                      <w:rFonts w:asciiTheme="majorBidi" w:hAnsiTheme="majorBidi" w:cstheme="majorBidi"/>
                    </w:rPr>
                  </w:pPr>
                  <w:r w:rsidRPr="00BE0948">
                    <w:rPr>
                      <w:rFonts w:asciiTheme="majorBidi" w:hAnsiTheme="majorBidi" w:cstheme="majorBidi"/>
                    </w:rPr>
                    <w:t>For the Implementing Partner</w:t>
                  </w:r>
                </w:p>
                <w:p w14:paraId="53CAA0CF" w14:textId="77777777" w:rsidR="00BE0948" w:rsidRPr="00BE0948" w:rsidRDefault="00BE0948" w:rsidP="003A4071">
                  <w:pPr>
                    <w:rPr>
                      <w:rFonts w:asciiTheme="majorBidi" w:hAnsiTheme="majorBidi" w:cstheme="majorBidi"/>
                    </w:rPr>
                  </w:pPr>
                </w:p>
                <w:p w14:paraId="1F8818AB" w14:textId="77777777" w:rsidR="00BE0948" w:rsidRPr="00BE0948" w:rsidRDefault="00BE0948" w:rsidP="003A4071">
                  <w:pPr>
                    <w:rPr>
                      <w:rFonts w:asciiTheme="majorBidi" w:hAnsiTheme="majorBidi" w:cstheme="majorBidi"/>
                    </w:rPr>
                  </w:pPr>
                </w:p>
                <w:p w14:paraId="43270813" w14:textId="77777777" w:rsidR="00BE0948" w:rsidRPr="00BE0948" w:rsidRDefault="00BE0948" w:rsidP="003A4071">
                  <w:pPr>
                    <w:rPr>
                      <w:rFonts w:asciiTheme="majorBidi" w:hAnsiTheme="majorBidi" w:cstheme="majorBidi"/>
                    </w:rPr>
                  </w:pPr>
                  <w:r w:rsidRPr="00BE0948">
                    <w:rPr>
                      <w:rFonts w:asciiTheme="majorBidi" w:hAnsiTheme="majorBidi" w:cstheme="majorBidi"/>
                    </w:rPr>
                    <w:t>Signature: _________________________________</w:t>
                  </w:r>
                </w:p>
                <w:p w14:paraId="4B6DA455" w14:textId="77777777" w:rsidR="00BE0948" w:rsidRPr="00BE0948" w:rsidRDefault="00BE0948" w:rsidP="003A4071">
                  <w:pPr>
                    <w:ind w:left="708"/>
                    <w:rPr>
                      <w:rFonts w:asciiTheme="majorBidi" w:hAnsiTheme="majorBidi" w:cstheme="majorBidi"/>
                    </w:rPr>
                  </w:pPr>
                </w:p>
                <w:p w14:paraId="48462C24" w14:textId="77777777" w:rsidR="00BE0948" w:rsidRPr="00BE0948" w:rsidRDefault="00BE0948" w:rsidP="003A4071">
                  <w:pPr>
                    <w:ind w:left="708"/>
                    <w:rPr>
                      <w:rFonts w:asciiTheme="majorBidi" w:hAnsiTheme="majorBidi" w:cstheme="majorBidi"/>
                    </w:rPr>
                  </w:pPr>
                </w:p>
                <w:p w14:paraId="4718440F" w14:textId="77777777" w:rsidR="00BE0948" w:rsidRPr="00BE0948" w:rsidRDefault="00BE0948" w:rsidP="003A4071">
                  <w:pPr>
                    <w:rPr>
                      <w:rFonts w:asciiTheme="majorBidi" w:hAnsiTheme="majorBidi" w:cstheme="majorBidi"/>
                    </w:rPr>
                  </w:pPr>
                  <w:r w:rsidRPr="00BE0948">
                    <w:rPr>
                      <w:rFonts w:asciiTheme="majorBidi" w:hAnsiTheme="majorBidi" w:cstheme="majorBidi"/>
                    </w:rPr>
                    <w:t xml:space="preserve">Name: </w:t>
                  </w:r>
                </w:p>
                <w:p w14:paraId="08F7CB45" w14:textId="77777777" w:rsidR="00BE0948" w:rsidRPr="00BE0948" w:rsidRDefault="00BE0948" w:rsidP="003A4071">
                  <w:pPr>
                    <w:rPr>
                      <w:rFonts w:asciiTheme="majorBidi" w:hAnsiTheme="majorBidi" w:cstheme="majorBidi"/>
                    </w:rPr>
                  </w:pPr>
                </w:p>
                <w:p w14:paraId="253DC50C" w14:textId="77777777" w:rsidR="00BE0948" w:rsidRPr="00BE0948" w:rsidRDefault="00BE0948" w:rsidP="003A4071">
                  <w:pPr>
                    <w:rPr>
                      <w:rFonts w:asciiTheme="majorBidi" w:hAnsiTheme="majorBidi" w:cstheme="majorBidi"/>
                    </w:rPr>
                  </w:pPr>
                  <w:r w:rsidRPr="00BE0948">
                    <w:rPr>
                      <w:rFonts w:asciiTheme="majorBidi" w:hAnsiTheme="majorBidi" w:cstheme="majorBidi"/>
                    </w:rPr>
                    <w:t xml:space="preserve">Title: </w:t>
                  </w:r>
                </w:p>
                <w:p w14:paraId="4DBD32ED" w14:textId="77777777" w:rsidR="00BE0948" w:rsidRPr="00BE0948" w:rsidRDefault="00BE0948" w:rsidP="003A4071">
                  <w:pPr>
                    <w:rPr>
                      <w:rFonts w:asciiTheme="majorBidi" w:hAnsiTheme="majorBidi" w:cstheme="majorBidi"/>
                    </w:rPr>
                  </w:pPr>
                </w:p>
                <w:p w14:paraId="6E579891" w14:textId="77777777" w:rsidR="00BE0948" w:rsidRPr="00BE0948" w:rsidRDefault="00BE0948" w:rsidP="003A4071">
                  <w:pPr>
                    <w:rPr>
                      <w:rFonts w:asciiTheme="majorBidi" w:hAnsiTheme="majorBidi" w:cstheme="majorBidi"/>
                    </w:rPr>
                  </w:pPr>
                  <w:r w:rsidRPr="00BE0948">
                    <w:rPr>
                      <w:rFonts w:asciiTheme="majorBidi" w:hAnsiTheme="majorBidi" w:cstheme="majorBidi"/>
                    </w:rPr>
                    <w:t>Place:</w:t>
                  </w:r>
                </w:p>
                <w:p w14:paraId="3184F726" w14:textId="77777777" w:rsidR="00BE0948" w:rsidRPr="00BE0948" w:rsidRDefault="00BE0948" w:rsidP="003A4071">
                  <w:pPr>
                    <w:rPr>
                      <w:rFonts w:asciiTheme="majorBidi" w:hAnsiTheme="majorBidi" w:cstheme="majorBidi"/>
                    </w:rPr>
                  </w:pPr>
                </w:p>
                <w:p w14:paraId="550A4C0A" w14:textId="77777777" w:rsidR="00BE0948" w:rsidRPr="00BE0948" w:rsidRDefault="00BE0948" w:rsidP="003A4071">
                  <w:pPr>
                    <w:rPr>
                      <w:rFonts w:asciiTheme="majorBidi" w:hAnsiTheme="majorBidi" w:cstheme="majorBidi"/>
                    </w:rPr>
                  </w:pPr>
                  <w:r w:rsidRPr="00BE0948">
                    <w:rPr>
                      <w:rFonts w:asciiTheme="majorBidi" w:hAnsiTheme="majorBidi" w:cstheme="majorBidi"/>
                    </w:rPr>
                    <w:t>Date:</w:t>
                  </w:r>
                </w:p>
              </w:tc>
            </w:tr>
          </w:tbl>
          <w:p w14:paraId="22F69D8E" w14:textId="77777777" w:rsidR="00BE0948" w:rsidRPr="00BE0948" w:rsidRDefault="00BE0948" w:rsidP="003A4071">
            <w:pPr>
              <w:rPr>
                <w:rFonts w:asciiTheme="majorBidi" w:hAnsiTheme="majorBidi" w:cstheme="majorBidi"/>
              </w:rPr>
            </w:pPr>
          </w:p>
        </w:tc>
      </w:tr>
    </w:tbl>
    <w:p w14:paraId="2C80F0F9" w14:textId="77777777" w:rsidR="005D478B" w:rsidRDefault="005D478B" w:rsidP="003A4071">
      <w:pPr>
        <w:pStyle w:val="BodyText"/>
        <w:spacing w:before="0"/>
        <w:rPr>
          <w:b/>
          <w:sz w:val="20"/>
        </w:rPr>
      </w:pPr>
    </w:p>
    <w:p w14:paraId="69A95905" w14:textId="77777777" w:rsidR="005D478B" w:rsidRDefault="005D478B" w:rsidP="003A4071">
      <w:pPr>
        <w:rPr>
          <w:sz w:val="2"/>
          <w:szCs w:val="2"/>
        </w:rPr>
      </w:pPr>
    </w:p>
    <w:sectPr w:rsidR="005D478B">
      <w:pgSz w:w="12240" w:h="17570"/>
      <w:pgMar w:top="860" w:right="1100" w:bottom="1060" w:left="680" w:header="0"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EA57" w14:textId="77777777" w:rsidR="00DD2E8C" w:rsidRDefault="00DD2E8C">
      <w:r>
        <w:separator/>
      </w:r>
    </w:p>
  </w:endnote>
  <w:endnote w:type="continuationSeparator" w:id="0">
    <w:p w14:paraId="18248908" w14:textId="77777777" w:rsidR="00DD2E8C" w:rsidRDefault="00DD2E8C">
      <w:r>
        <w:continuationSeparator/>
      </w:r>
    </w:p>
  </w:endnote>
  <w:endnote w:type="continuationNotice" w:id="1">
    <w:p w14:paraId="247C9C23" w14:textId="77777777" w:rsidR="00DD2E8C" w:rsidRDefault="00DD2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A31F" w14:textId="763E6CF1" w:rsidR="005D478B" w:rsidRDefault="003F6F0B">
    <w:pPr>
      <w:pStyle w:val="BodyText"/>
      <w:spacing w:before="0" w:line="14" w:lineRule="auto"/>
      <w:rPr>
        <w:sz w:val="12"/>
      </w:rPr>
    </w:pPr>
    <w:r>
      <w:rPr>
        <w:noProof/>
      </w:rPr>
      <mc:AlternateContent>
        <mc:Choice Requires="wps">
          <w:drawing>
            <wp:anchor distT="0" distB="0" distL="114300" distR="114300" simplePos="0" relativeHeight="251658243" behindDoc="1" locked="0" layoutInCell="1" allowOverlap="1" wp14:anchorId="629C20E4" wp14:editId="4422630B">
              <wp:simplePos x="0" y="0"/>
              <wp:positionH relativeFrom="page">
                <wp:posOffset>5429885</wp:posOffset>
              </wp:positionH>
              <wp:positionV relativeFrom="page">
                <wp:posOffset>10415905</wp:posOffset>
              </wp:positionV>
              <wp:extent cx="1387475" cy="19685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C463D" w14:textId="77777777" w:rsidR="005D478B" w:rsidRDefault="00BE0948">
                          <w:pPr>
                            <w:spacing w:before="12"/>
                            <w:ind w:left="20"/>
                            <w:rPr>
                              <w:rFonts w:ascii="Times New Roman"/>
                              <w:b/>
                              <w:sz w:val="18"/>
                            </w:rPr>
                          </w:pPr>
                          <w:r w:rsidRPr="00BE0948">
                            <w:rPr>
                              <w:rFonts w:ascii="Times New Roman"/>
                              <w:b/>
                              <w:sz w:val="18"/>
                            </w:rPr>
                            <w:t>[Name of Recipient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C20E4" id="_x0000_t202" coordsize="21600,21600" o:spt="202" path="m,l,21600r21600,l21600,xe">
              <v:stroke joinstyle="miter"/>
              <v:path gradientshapeok="t" o:connecttype="rect"/>
            </v:shapetype>
            <v:shape id="Text Box 1" o:spid="_x0000_s1026" type="#_x0000_t202" style="position:absolute;margin-left:427.55pt;margin-top:820.15pt;width:109.25pt;height:15.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" filled="f" stroked="f">
              <v:textbox inset="0,0,0,0">
                <w:txbxContent>
                  <w:p w14:paraId="48AC463D" w14:textId="77777777" w:rsidR="005D478B" w:rsidRDefault="00BE0948">
                    <w:pPr>
                      <w:spacing w:before="12"/>
                      <w:ind w:left="20"/>
                      <w:rPr>
                        <w:rFonts w:ascii="Times New Roman"/>
                        <w:b/>
                        <w:sz w:val="18"/>
                      </w:rPr>
                    </w:pPr>
                    <w:r w:rsidRPr="00BE0948">
                      <w:rPr>
                        <w:rFonts w:ascii="Times New Roman"/>
                        <w:b/>
                        <w:sz w:val="18"/>
                      </w:rPr>
                      <w:t>[Name of Recipient Agency]</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1AA6A977" wp14:editId="65C4948B">
              <wp:simplePos x="0" y="0"/>
              <wp:positionH relativeFrom="page">
                <wp:posOffset>535940</wp:posOffset>
              </wp:positionH>
              <wp:positionV relativeFrom="page">
                <wp:posOffset>10415905</wp:posOffset>
              </wp:positionV>
              <wp:extent cx="2378075" cy="2146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B16D5" w14:textId="77777777" w:rsidR="005D478B" w:rsidRDefault="00BE0948">
                          <w:pPr>
                            <w:spacing w:before="13"/>
                            <w:ind w:left="20"/>
                            <w:rPr>
                              <w:rFonts w:ascii="Times New Roman"/>
                              <w:b/>
                              <w:sz w:val="16"/>
                            </w:rPr>
                          </w:pPr>
                          <w:r w:rsidRPr="00BE0948">
                            <w:rPr>
                              <w:rFonts w:ascii="Times New Roman"/>
                              <w:b/>
                              <w:sz w:val="16"/>
                            </w:rPr>
                            <w:t>[OCHA project reference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6A977" id="Text Box 3" o:spid="_x0000_s1027" type="#_x0000_t202" style="position:absolute;margin-left:42.2pt;margin-top:820.15pt;width:187.25pt;height:16.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" filled="f" stroked="f">
              <v:textbox inset="0,0,0,0">
                <w:txbxContent>
                  <w:p w14:paraId="41EB16D5" w14:textId="77777777" w:rsidR="005D478B" w:rsidRDefault="00BE0948">
                    <w:pPr>
                      <w:spacing w:before="13"/>
                      <w:ind w:left="20"/>
                      <w:rPr>
                        <w:rFonts w:ascii="Times New Roman"/>
                        <w:b/>
                        <w:sz w:val="16"/>
                      </w:rPr>
                    </w:pPr>
                    <w:r w:rsidRPr="00BE0948">
                      <w:rPr>
                        <w:rFonts w:ascii="Times New Roman"/>
                        <w:b/>
                        <w:sz w:val="16"/>
                      </w:rPr>
                      <w:t>[OCHA project reference number]</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06BFFD85" wp14:editId="0BA80182">
              <wp:simplePos x="0" y="0"/>
              <wp:positionH relativeFrom="page">
                <wp:posOffset>474980</wp:posOffset>
              </wp:positionH>
              <wp:positionV relativeFrom="page">
                <wp:posOffset>10323195</wp:posOffset>
              </wp:positionV>
              <wp:extent cx="636778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7780" cy="0"/>
                      </a:xfrm>
                      <a:prstGeom prst="line">
                        <a:avLst/>
                      </a:prstGeom>
                      <a:noFill/>
                      <a:ln w="1270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E4E29"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4pt,812.85pt" to="538.8pt,8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" strokecolor="gray" strokeweight="1pt">
              <w10:wrap anchorx="page" anchory="page"/>
            </v:line>
          </w:pict>
        </mc:Fallback>
      </mc:AlternateContent>
    </w:r>
    <w:r>
      <w:rPr>
        <w:noProof/>
      </w:rPr>
      <mc:AlternateContent>
        <mc:Choice Requires="wps">
          <w:drawing>
            <wp:anchor distT="0" distB="0" distL="114300" distR="114300" simplePos="0" relativeHeight="251658242" behindDoc="1" locked="0" layoutInCell="1" allowOverlap="1" wp14:anchorId="0E6D8F24" wp14:editId="332BFEC6">
              <wp:simplePos x="0" y="0"/>
              <wp:positionH relativeFrom="page">
                <wp:posOffset>3971290</wp:posOffset>
              </wp:positionH>
              <wp:positionV relativeFrom="page">
                <wp:posOffset>10415905</wp:posOffset>
              </wp:positionV>
              <wp:extent cx="3048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50F07" w14:textId="77777777" w:rsidR="005D478B" w:rsidRDefault="00566872">
                          <w:pPr>
                            <w:spacing w:before="12"/>
                            <w:ind w:left="40"/>
                            <w:rPr>
                              <w:rFonts w:ascii="Times New Roman"/>
                              <w:b/>
                              <w:sz w:val="18"/>
                            </w:rPr>
                          </w:pPr>
                          <w:r>
                            <w:fldChar w:fldCharType="begin"/>
                          </w:r>
                          <w:r>
                            <w:rPr>
                              <w:rFonts w:ascii="Times New Roman"/>
                              <w:b/>
                              <w:sz w:val="18"/>
                            </w:rPr>
                            <w:instrText xml:space="preserve"> PAGE </w:instrText>
                          </w:r>
                          <w:r>
                            <w:fldChar w:fldCharType="separate"/>
                          </w:r>
                          <w:r>
                            <w:t>4</w:t>
                          </w:r>
                          <w:r>
                            <w:fldChar w:fldCharType="end"/>
                          </w:r>
                          <w:r>
                            <w:rPr>
                              <w:rFonts w:ascii="Times New Roman"/>
                              <w:b/>
                              <w:sz w:val="18"/>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8F24" id="Text Box 2" o:spid="_x0000_s1028" type="#_x0000_t202" style="position:absolute;margin-left:312.7pt;margin-top:820.15pt;width:24pt;height:1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" filled="f" stroked="f">
              <v:textbox inset="0,0,0,0">
                <w:txbxContent>
                  <w:p w14:paraId="57750F07" w14:textId="77777777" w:rsidR="005D478B" w:rsidRDefault="00566872">
                    <w:pPr>
                      <w:spacing w:before="12"/>
                      <w:ind w:left="40"/>
                      <w:rPr>
                        <w:rFonts w:ascii="Times New Roman"/>
                        <w:b/>
                        <w:sz w:val="18"/>
                      </w:rPr>
                    </w:pPr>
                    <w:r>
                      <w:fldChar w:fldCharType="begin"/>
                    </w:r>
                    <w:r>
                      <w:rPr>
                        <w:rFonts w:ascii="Times New Roman"/>
                        <w:b/>
                        <w:sz w:val="18"/>
                      </w:rPr>
                      <w:instrText xml:space="preserve"> PAGE </w:instrText>
                    </w:r>
                    <w:r>
                      <w:fldChar w:fldCharType="separate"/>
                    </w:r>
                    <w:r>
                      <w:t>4</w:t>
                    </w:r>
                    <w:r>
                      <w:fldChar w:fldCharType="end"/>
                    </w:r>
                    <w:r>
                      <w:rPr>
                        <w:rFonts w:ascii="Times New Roman"/>
                        <w:b/>
                        <w:sz w:val="18"/>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8D6B" w14:textId="77777777" w:rsidR="00DD2E8C" w:rsidRDefault="00DD2E8C">
      <w:r>
        <w:separator/>
      </w:r>
    </w:p>
  </w:footnote>
  <w:footnote w:type="continuationSeparator" w:id="0">
    <w:p w14:paraId="171C07F5" w14:textId="77777777" w:rsidR="00DD2E8C" w:rsidRDefault="00DD2E8C">
      <w:r>
        <w:continuationSeparator/>
      </w:r>
    </w:p>
  </w:footnote>
  <w:footnote w:type="continuationNotice" w:id="1">
    <w:p w14:paraId="60B92454" w14:textId="77777777" w:rsidR="00DD2E8C" w:rsidRDefault="00DD2E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94051"/>
    <w:multiLevelType w:val="hybridMultilevel"/>
    <w:tmpl w:val="568CA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F2EBB"/>
    <w:multiLevelType w:val="hybridMultilevel"/>
    <w:tmpl w:val="6C103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0634E"/>
    <w:multiLevelType w:val="hybridMultilevel"/>
    <w:tmpl w:val="020E4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8B"/>
    <w:rsid w:val="00042630"/>
    <w:rsid w:val="000668F9"/>
    <w:rsid w:val="0008731F"/>
    <w:rsid w:val="000F3D54"/>
    <w:rsid w:val="001E4AA6"/>
    <w:rsid w:val="001F36D2"/>
    <w:rsid w:val="00286808"/>
    <w:rsid w:val="002E09BA"/>
    <w:rsid w:val="002F3BC1"/>
    <w:rsid w:val="00305EEE"/>
    <w:rsid w:val="00362B40"/>
    <w:rsid w:val="003725D0"/>
    <w:rsid w:val="0038074B"/>
    <w:rsid w:val="00391B45"/>
    <w:rsid w:val="00395A67"/>
    <w:rsid w:val="003A1B9B"/>
    <w:rsid w:val="003A4071"/>
    <w:rsid w:val="003A6A36"/>
    <w:rsid w:val="003F6F0B"/>
    <w:rsid w:val="0045215F"/>
    <w:rsid w:val="0047134A"/>
    <w:rsid w:val="004A2E74"/>
    <w:rsid w:val="00566872"/>
    <w:rsid w:val="00572DA6"/>
    <w:rsid w:val="00576128"/>
    <w:rsid w:val="005A6329"/>
    <w:rsid w:val="005D478B"/>
    <w:rsid w:val="00623039"/>
    <w:rsid w:val="00681C42"/>
    <w:rsid w:val="007125DA"/>
    <w:rsid w:val="00733903"/>
    <w:rsid w:val="00760EE5"/>
    <w:rsid w:val="007C382F"/>
    <w:rsid w:val="00856212"/>
    <w:rsid w:val="008728C0"/>
    <w:rsid w:val="00884A51"/>
    <w:rsid w:val="008B6016"/>
    <w:rsid w:val="00926F7E"/>
    <w:rsid w:val="00933836"/>
    <w:rsid w:val="009413D4"/>
    <w:rsid w:val="0099008C"/>
    <w:rsid w:val="009C2223"/>
    <w:rsid w:val="009D274D"/>
    <w:rsid w:val="009E45BB"/>
    <w:rsid w:val="00A2272B"/>
    <w:rsid w:val="00A37F7B"/>
    <w:rsid w:val="00A57CB9"/>
    <w:rsid w:val="00AF10AA"/>
    <w:rsid w:val="00AF53EB"/>
    <w:rsid w:val="00B04933"/>
    <w:rsid w:val="00B837DD"/>
    <w:rsid w:val="00BB0689"/>
    <w:rsid w:val="00BE0948"/>
    <w:rsid w:val="00C279BF"/>
    <w:rsid w:val="00C51DDE"/>
    <w:rsid w:val="00C80728"/>
    <w:rsid w:val="00CD1F2C"/>
    <w:rsid w:val="00D018AE"/>
    <w:rsid w:val="00D61B39"/>
    <w:rsid w:val="00DD2E8C"/>
    <w:rsid w:val="00E5631F"/>
    <w:rsid w:val="00E61FA0"/>
    <w:rsid w:val="00ED262E"/>
    <w:rsid w:val="00EF571B"/>
    <w:rsid w:val="00F254BC"/>
    <w:rsid w:val="00F658C0"/>
    <w:rsid w:val="00F66A51"/>
    <w:rsid w:val="00F87CBB"/>
    <w:rsid w:val="00F95B7F"/>
    <w:rsid w:val="00FF6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B8384B"/>
  <w15:docId w15:val="{65B75184-FF1B-43CF-9FC1-8FD47E46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F0B"/>
    <w:rPr>
      <w:rFonts w:ascii="Arial" w:eastAsia="Arial" w:hAnsi="Arial" w:cs="Arial"/>
      <w:lang w:bidi="en-US"/>
    </w:rPr>
  </w:style>
  <w:style w:type="paragraph" w:styleId="Heading1">
    <w:name w:val="heading 1"/>
    <w:basedOn w:val="Normal"/>
    <w:uiPriority w:val="9"/>
    <w:qFormat/>
    <w:pPr>
      <w:spacing w:before="73"/>
      <w:ind w:left="2181"/>
      <w:jc w:val="center"/>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ind w:left="159"/>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E0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948"/>
    <w:rPr>
      <w:rFonts w:ascii="Segoe UI" w:eastAsia="Arial" w:hAnsi="Segoe UI" w:cs="Segoe UI"/>
      <w:sz w:val="18"/>
      <w:szCs w:val="18"/>
      <w:lang w:bidi="en-US"/>
    </w:rPr>
  </w:style>
  <w:style w:type="paragraph" w:styleId="Header">
    <w:name w:val="header"/>
    <w:basedOn w:val="Normal"/>
    <w:link w:val="HeaderChar"/>
    <w:uiPriority w:val="99"/>
    <w:unhideWhenUsed/>
    <w:rsid w:val="00BE0948"/>
    <w:pPr>
      <w:tabs>
        <w:tab w:val="center" w:pos="4680"/>
        <w:tab w:val="right" w:pos="9360"/>
      </w:tabs>
    </w:pPr>
  </w:style>
  <w:style w:type="character" w:customStyle="1" w:styleId="HeaderChar">
    <w:name w:val="Header Char"/>
    <w:basedOn w:val="DefaultParagraphFont"/>
    <w:link w:val="Header"/>
    <w:uiPriority w:val="99"/>
    <w:rsid w:val="00BE0948"/>
    <w:rPr>
      <w:rFonts w:ascii="Arial" w:eastAsia="Arial" w:hAnsi="Arial" w:cs="Arial"/>
      <w:lang w:bidi="en-US"/>
    </w:rPr>
  </w:style>
  <w:style w:type="paragraph" w:styleId="Footer">
    <w:name w:val="footer"/>
    <w:basedOn w:val="Normal"/>
    <w:link w:val="FooterChar"/>
    <w:uiPriority w:val="99"/>
    <w:unhideWhenUsed/>
    <w:rsid w:val="00BE0948"/>
    <w:pPr>
      <w:tabs>
        <w:tab w:val="center" w:pos="4680"/>
        <w:tab w:val="right" w:pos="9360"/>
      </w:tabs>
    </w:pPr>
  </w:style>
  <w:style w:type="character" w:customStyle="1" w:styleId="FooterChar">
    <w:name w:val="Footer Char"/>
    <w:basedOn w:val="DefaultParagraphFont"/>
    <w:link w:val="Footer"/>
    <w:uiPriority w:val="99"/>
    <w:rsid w:val="00BE0948"/>
    <w:rPr>
      <w:rFonts w:ascii="Arial" w:eastAsia="Arial" w:hAnsi="Arial" w:cs="Arial"/>
      <w:lang w:bidi="en-US"/>
    </w:rPr>
  </w:style>
  <w:style w:type="character" w:styleId="CommentReference">
    <w:name w:val="annotation reference"/>
    <w:basedOn w:val="DefaultParagraphFont"/>
    <w:uiPriority w:val="99"/>
    <w:semiHidden/>
    <w:unhideWhenUsed/>
    <w:rsid w:val="000F3D54"/>
    <w:rPr>
      <w:sz w:val="16"/>
      <w:szCs w:val="16"/>
    </w:rPr>
  </w:style>
  <w:style w:type="paragraph" w:styleId="CommentText">
    <w:name w:val="annotation text"/>
    <w:basedOn w:val="Normal"/>
    <w:link w:val="CommentTextChar"/>
    <w:uiPriority w:val="99"/>
    <w:semiHidden/>
    <w:unhideWhenUsed/>
    <w:rsid w:val="000F3D54"/>
    <w:rPr>
      <w:sz w:val="20"/>
      <w:szCs w:val="20"/>
    </w:rPr>
  </w:style>
  <w:style w:type="character" w:customStyle="1" w:styleId="CommentTextChar">
    <w:name w:val="Comment Text Char"/>
    <w:basedOn w:val="DefaultParagraphFont"/>
    <w:link w:val="CommentText"/>
    <w:uiPriority w:val="99"/>
    <w:semiHidden/>
    <w:rsid w:val="000F3D5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0F3D54"/>
    <w:rPr>
      <w:b/>
      <w:bCs/>
    </w:rPr>
  </w:style>
  <w:style w:type="character" w:customStyle="1" w:styleId="CommentSubjectChar">
    <w:name w:val="Comment Subject Char"/>
    <w:basedOn w:val="CommentTextChar"/>
    <w:link w:val="CommentSubject"/>
    <w:uiPriority w:val="99"/>
    <w:semiHidden/>
    <w:rsid w:val="000F3D54"/>
    <w:rPr>
      <w:rFonts w:ascii="Arial" w:eastAsia="Arial" w:hAnsi="Arial" w:cs="Arial"/>
      <w:b/>
      <w:bCs/>
      <w:sz w:val="20"/>
      <w:szCs w:val="20"/>
      <w:lang w:bidi="en-US"/>
    </w:rPr>
  </w:style>
  <w:style w:type="character" w:styleId="UnresolvedMention">
    <w:name w:val="Unresolved Mention"/>
    <w:basedOn w:val="DefaultParagraphFont"/>
    <w:uiPriority w:val="99"/>
    <w:unhideWhenUsed/>
    <w:rsid w:val="005A6329"/>
    <w:rPr>
      <w:color w:val="605E5C"/>
      <w:shd w:val="clear" w:color="auto" w:fill="E1DFDD"/>
    </w:rPr>
  </w:style>
  <w:style w:type="character" w:styleId="Mention">
    <w:name w:val="Mention"/>
    <w:basedOn w:val="DefaultParagraphFont"/>
    <w:uiPriority w:val="99"/>
    <w:unhideWhenUsed/>
    <w:rsid w:val="005A63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49694">
      <w:bodyDiv w:val="1"/>
      <w:marLeft w:val="0"/>
      <w:marRight w:val="0"/>
      <w:marTop w:val="0"/>
      <w:marBottom w:val="0"/>
      <w:divBdr>
        <w:top w:val="none" w:sz="0" w:space="0" w:color="auto"/>
        <w:left w:val="none" w:sz="0" w:space="0" w:color="auto"/>
        <w:bottom w:val="none" w:sz="0" w:space="0" w:color="auto"/>
        <w:right w:val="none" w:sz="0" w:space="0" w:color="auto"/>
      </w:divBdr>
      <w:divsChild>
        <w:div w:id="1000787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5fd813b3-46ec-4068-b7c4-bbb6de01fcaa">
      <Terms xmlns="http://schemas.microsoft.com/office/infopath/2007/PartnerControls"/>
    </lcf76f155ced4ddcb4097134ff3c332f>
    <Allocation_x0020_window xmlns="5fd813b3-46ec-4068-b7c4-bbb6de01fcaa" xsi:nil="true"/>
    <Country xmlns="5fd813b3-46ec-4068-b7c4-bbb6de01fc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F0AEB9B902749B65F2E3ACB3D6C43" ma:contentTypeVersion="18" ma:contentTypeDescription="Create a new document." ma:contentTypeScope="" ma:versionID="a427f6040d504dba8ef96a26460697e9">
  <xsd:schema xmlns:xsd="http://www.w3.org/2001/XMLSchema" xmlns:xs="http://www.w3.org/2001/XMLSchema" xmlns:p="http://schemas.microsoft.com/office/2006/metadata/properties" xmlns:ns2="5fd813b3-46ec-4068-b7c4-bbb6de01fcaa" xmlns:ns3="3e6a3227-e13e-45b4-8d2a-1971845aa409" xmlns:ns4="985ec44e-1bab-4c0b-9df0-6ba128686fc9" targetNamespace="http://schemas.microsoft.com/office/2006/metadata/properties" ma:root="true" ma:fieldsID="60bdc8d00e92205fe8161451234f04ff" ns2:_="" ns3:_="" ns4:_="">
    <xsd:import namespace="5fd813b3-46ec-4068-b7c4-bbb6de01fcaa"/>
    <xsd:import namespace="3e6a3227-e13e-45b4-8d2a-1971845aa409"/>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llocation_x0020_window" minOccurs="0"/>
                <xsd:element ref="ns2:Country"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813b3-46ec-4068-b7c4-bbb6de01f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llocation_x0020_window" ma:index="12" nillable="true" ma:displayName="Allocation window" ma:description="Mark reserve or standard allocation, as appropiate" ma:format="Dropdown" ma:internalName="Allocation_x0020_window">
      <xsd:simpleType>
        <xsd:restriction base="dms:Choice">
          <xsd:enumeration value="Standard"/>
          <xsd:enumeration value="Reserve"/>
        </xsd:restriction>
      </xsd:simpleType>
    </xsd:element>
    <xsd:element name="Country" ma:index="13" nillable="true" ma:displayName="Country" ma:description="Select the CBPF" ma:format="Dropdown" ma:internalName="Country">
      <xsd:simpleType>
        <xsd:restriction base="dms:Choice">
          <xsd:enumeration value="Syria"/>
          <xsd:enumeration value="Jordan"/>
          <xsd:enumeration value="Lebanon"/>
          <xsd:enumeration value="Turkey"/>
          <xsd:enumeration value="Yemen"/>
          <xsd:enumeration value="oPt"/>
          <xsd:enumeration value="Iraq"/>
          <xsd:enumeration value="Ethiopia"/>
          <xsd:enumeration value="South Sudan"/>
          <xsd:enumeration value="Somalia"/>
          <xsd:enumeration value="Sudan"/>
          <xsd:enumeration value="CAR"/>
          <xsd:enumeration value="DRC"/>
          <xsd:enumeration value="Nigeria"/>
          <xsd:enumeration value="Afghanistan"/>
          <xsd:enumeration value="Pakistan"/>
          <xsd:enumeration value="Colombia"/>
          <xsd:enumeration value="Myanmar"/>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a3227-e13e-45b4-8d2a-1971845aa4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129b27e4-a53a-43e5-821a-a139444fd09e}" ma:internalName="TaxCatchAll" ma:showField="CatchAllData" ma:web="3e6a3227-e13e-45b4-8d2a-1971845aa4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9F4FC-E13E-4E9B-A30E-1A123C0DDAD8}">
  <ds:schemaRefs>
    <ds:schemaRef ds:uri="http://schemas.microsoft.com/office/2006/metadata/properties"/>
    <ds:schemaRef ds:uri="http://schemas.microsoft.com/office/infopath/2007/PartnerControls"/>
    <ds:schemaRef ds:uri="3e6a3227-e13e-45b4-8d2a-1971845aa409"/>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5fd813b3-46ec-4068-b7c4-bbb6de01fcaa"/>
    <ds:schemaRef ds:uri="http://purl.org/dc/terms/"/>
    <ds:schemaRef ds:uri="ceaf64f1-008f-4897-a9a5-d19b06deedfc"/>
    <ds:schemaRef ds:uri="985ec44e-1bab-4c0b-9df0-6ba128686fc9"/>
  </ds:schemaRefs>
</ds:datastoreItem>
</file>

<file path=customXml/itemProps2.xml><?xml version="1.0" encoding="utf-8"?>
<ds:datastoreItem xmlns:ds="http://schemas.openxmlformats.org/officeDocument/2006/customXml" ds:itemID="{7F359A49-2E15-430B-8C11-12522D1015AA}">
  <ds:schemaRefs>
    <ds:schemaRef ds:uri="http://schemas.microsoft.com/sharepoint/v3/contenttype/forms"/>
  </ds:schemaRefs>
</ds:datastoreItem>
</file>

<file path=customXml/itemProps3.xml><?xml version="1.0" encoding="utf-8"?>
<ds:datastoreItem xmlns:ds="http://schemas.openxmlformats.org/officeDocument/2006/customXml" ds:itemID="{512C791E-0276-456B-BF93-08726F0A4191}"/>
</file>

<file path=docProps/app.xml><?xml version="1.0" encoding="utf-8"?>
<Properties xmlns="http://schemas.openxmlformats.org/officeDocument/2006/extended-properties" xmlns:vt="http://schemas.openxmlformats.org/officeDocument/2006/docPropsVTypes">
  <Template>Normal</Template>
  <TotalTime>2</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AmendmentGrantAgreementUN8plus3Ver2</vt:lpstr>
    </vt:vector>
  </TitlesOfParts>
  <Company/>
  <LinksUpToDate>false</LinksUpToDate>
  <CharactersWithSpaces>5105</CharactersWithSpaces>
  <SharedDoc>false</SharedDoc>
  <HLinks>
    <vt:vector size="12" baseType="variant">
      <vt:variant>
        <vt:i4>7077898</vt:i4>
      </vt:variant>
      <vt:variant>
        <vt:i4>3</vt:i4>
      </vt:variant>
      <vt:variant>
        <vt:i4>0</vt:i4>
      </vt:variant>
      <vt:variant>
        <vt:i4>5</vt:i4>
      </vt:variant>
      <vt:variant>
        <vt:lpwstr>mailto:patricia.senge@un.org</vt:lpwstr>
      </vt:variant>
      <vt:variant>
        <vt:lpwstr/>
      </vt:variant>
      <vt:variant>
        <vt:i4>5242989</vt:i4>
      </vt:variant>
      <vt:variant>
        <vt:i4>0</vt:i4>
      </vt:variant>
      <vt:variant>
        <vt:i4>0</vt:i4>
      </vt:variant>
      <vt:variant>
        <vt:i4>5</vt:i4>
      </vt:variant>
      <vt:variant>
        <vt:lpwstr>mailto:berhanem@un.org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AmendmentGrantAgreementUN8plus3Ver2</dc:title>
  <dc:subject/>
  <dc:creator>Ahmad Shoaib Mohseni</dc:creator>
  <cp:keywords/>
  <cp:lastModifiedBy>Zhendai Yang</cp:lastModifiedBy>
  <cp:revision>3</cp:revision>
  <dcterms:created xsi:type="dcterms:W3CDTF">2022-07-25T23:43:00Z</dcterms:created>
  <dcterms:modified xsi:type="dcterms:W3CDTF">2022-07-25T23:44:00Z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Microsoft Reporting Services 10.0.0.0</vt:lpwstr>
  </property>
  <property fmtid="{D5CDD505-2E9C-101B-9397-08002B2CF9AE}" pid="4" name="LastSaved">
    <vt:filetime>2020-07-29T00:00:00Z</vt:filetime>
  </property>
  <property fmtid="{D5CDD505-2E9C-101B-9397-08002B2CF9AE}" pid="5" name="ContentTypeId">
    <vt:lpwstr>0x0101002FDF0AEB9B902749B65F2E3ACB3D6C43</vt:lpwstr>
  </property>
  <property fmtid="{D5CDD505-2E9C-101B-9397-08002B2CF9AE}" pid="6" name="MediaServiceImageTags">
    <vt:lpwstr/>
  </property>
</Properties>
</file>